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C5" w:rsidRPr="004753C5" w:rsidRDefault="00FA15F9" w:rsidP="004753C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8"/>
          <w:szCs w:val="48"/>
          <w:lang w:eastAsia="ru-RU"/>
        </w:rPr>
        <w:drawing>
          <wp:anchor distT="0" distB="0" distL="114300" distR="114300" simplePos="0" relativeHeight="251657216" behindDoc="1" locked="0" layoutInCell="1" allowOverlap="1" wp14:anchorId="374FA6A5" wp14:editId="05B8EBAD">
            <wp:simplePos x="0" y="0"/>
            <wp:positionH relativeFrom="column">
              <wp:posOffset>-1337569</wp:posOffset>
            </wp:positionH>
            <wp:positionV relativeFrom="paragraph">
              <wp:posOffset>-745490</wp:posOffset>
            </wp:positionV>
            <wp:extent cx="7905519" cy="10869769"/>
            <wp:effectExtent l="0" t="0" r="635" b="8255"/>
            <wp:wrapNone/>
            <wp:docPr id="43" name="Рисунок 7" descr="https://fotografia.islamoriente.com/sites/default/files/image_field/Arte_isl%C3%A1mico_%E2%80%93_Tazhib_persa_-_cuadro_3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tografia.islamoriente.com/sites/default/files/image_field/Arte_isl%C3%A1mico_%E2%80%93_Tazhib_persa_-_cuadro_36_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6047" t="1525" r="6873" b="5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519" cy="10869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53C5" w:rsidRPr="004753C5"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 xml:space="preserve"> </w:t>
      </w:r>
      <w:r w:rsidR="004753C5" w:rsidRPr="004753C5">
        <w:rPr>
          <w:rFonts w:ascii="Times New Roman" w:eastAsia="Times New Roman" w:hAnsi="Times New Roman" w:cs="Times New Roman"/>
          <w:b/>
          <w:color w:val="FF0000"/>
          <w:kern w:val="36"/>
          <w:lang w:val="en-US" w:eastAsia="ru-RU"/>
        </w:rPr>
        <w:t>P</w:t>
      </w:r>
      <w:proofErr w:type="spellStart"/>
      <w:r w:rsidR="004753C5" w:rsidRPr="004753C5"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>еспубликанский</w:t>
      </w:r>
      <w:proofErr w:type="spellEnd"/>
      <w:r w:rsidR="004753C5" w:rsidRPr="004753C5"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 xml:space="preserve"> конкурс</w:t>
      </w:r>
    </w:p>
    <w:p w:rsidR="004753C5" w:rsidRPr="004753C5" w:rsidRDefault="00FA15F9" w:rsidP="004753C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FF0000"/>
          <w:kern w:val="36"/>
          <w:lang w:val="en-US" w:eastAsia="ru-RU"/>
        </w:rPr>
        <w:t>c</w:t>
      </w:r>
      <w:proofErr w:type="spellStart"/>
      <w:r w:rsidR="004753C5" w:rsidRPr="004753C5"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>реди</w:t>
      </w:r>
      <w:proofErr w:type="spellEnd"/>
      <w:proofErr w:type="gramEnd"/>
      <w:r w:rsidR="004753C5" w:rsidRPr="004753C5"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 xml:space="preserve"> дошкольных образовательных организаций</w:t>
      </w:r>
    </w:p>
    <w:p w:rsidR="004753C5" w:rsidRPr="004753C5" w:rsidRDefault="004753C5" w:rsidP="004753C5">
      <w:pPr>
        <w:shd w:val="clear" w:color="auto" w:fill="FFFFFF"/>
        <w:spacing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</w:pPr>
      <w:r w:rsidRPr="004753C5">
        <w:rPr>
          <w:rFonts w:ascii="Times New Roman" w:eastAsia="Times New Roman" w:hAnsi="Times New Roman" w:cs="Times New Roman"/>
          <w:b/>
          <w:color w:val="FF0000"/>
          <w:kern w:val="36"/>
          <w:lang w:eastAsia="ru-RU"/>
        </w:rPr>
        <w:t>на лучшую организацию работы по этнокультурному образованию</w:t>
      </w:r>
    </w:p>
    <w:p w:rsidR="00360533" w:rsidRDefault="00360533" w:rsidP="00FE15EE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360533" w:rsidRDefault="00E2025F" w:rsidP="004753C5">
      <w:pPr>
        <w:shd w:val="clear" w:color="auto" w:fill="FFFFFF"/>
        <w:spacing w:line="340" w:lineRule="atLeast"/>
        <w:jc w:val="center"/>
        <w:textAlignment w:val="baseline"/>
        <w:rPr>
          <w:i/>
          <w:color w:val="7030A0"/>
          <w:sz w:val="24"/>
          <w:szCs w:val="24"/>
        </w:rPr>
      </w:pPr>
      <w:r>
        <w:rPr>
          <w:i/>
          <w:noProof/>
          <w:color w:val="7030A0"/>
          <w:sz w:val="24"/>
          <w:szCs w:val="24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54" type="#_x0000_t136" style="position:absolute;left:0;text-align:left;margin-left:139.2pt;margin-top:1.15pt;width:2in;height:39.8pt;z-index:-251658240" wrapcoords="-112 -408 -112 17117 3938 19155 3938 21192 5400 21192 5400 19155 14738 19155 19350 17117 19238 12634 20025 6521 20025 4075 3600 -408 -112 -408" fillcolor="#9400ed" strokecolor="#eaeaea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string="Проект "/>
            <w10:wrap type="tight"/>
          </v:shape>
        </w:pict>
      </w:r>
    </w:p>
    <w:p w:rsidR="00360533" w:rsidRDefault="00360533" w:rsidP="00FE15EE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4753C5" w:rsidRPr="005A157E" w:rsidRDefault="004753C5" w:rsidP="004753C5">
      <w:pPr>
        <w:shd w:val="clear" w:color="auto" w:fill="FFFFFF"/>
        <w:spacing w:before="100" w:beforeAutospacing="1" w:after="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 xml:space="preserve">в </w:t>
      </w:r>
      <w:proofErr w:type="gramStart"/>
      <w:r w:rsidR="00E2025F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val="en-US" w:eastAsia="ru-RU"/>
        </w:rPr>
        <w:t>k</w:t>
      </w:r>
      <w:proofErr w:type="spellStart"/>
      <w:proofErr w:type="gramEnd"/>
      <w:r w:rsidR="00FA15F9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>ультурно</w:t>
      </w:r>
      <w:proofErr w:type="spellEnd"/>
      <w:r w:rsidR="00FA15F9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>-и</w:t>
      </w:r>
      <w:r w:rsidR="00FA15F9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val="en-US" w:eastAsia="ru-RU"/>
        </w:rPr>
        <w:t>c</w:t>
      </w:r>
      <w:r w:rsidRPr="004728A6">
        <w:rPr>
          <w:rFonts w:ascii="Times New Roman" w:eastAsia="Times New Roman" w:hAnsi="Times New Roman" w:cs="Times New Roman"/>
          <w:b/>
          <w:color w:val="0070C0"/>
          <w:kern w:val="36"/>
          <w:sz w:val="48"/>
          <w:szCs w:val="48"/>
          <w:lang w:eastAsia="ru-RU"/>
        </w:rPr>
        <w:t>торической номинации:</w:t>
      </w:r>
    </w:p>
    <w:p w:rsidR="00360533" w:rsidRDefault="00360533" w:rsidP="004753C5">
      <w:pPr>
        <w:shd w:val="clear" w:color="auto" w:fill="FFFFFF"/>
        <w:spacing w:line="340" w:lineRule="atLeast"/>
        <w:jc w:val="center"/>
        <w:textAlignment w:val="baseline"/>
        <w:rPr>
          <w:i/>
          <w:color w:val="7030A0"/>
          <w:sz w:val="24"/>
          <w:szCs w:val="24"/>
        </w:rPr>
      </w:pPr>
    </w:p>
    <w:p w:rsidR="00360533" w:rsidRDefault="004753C5" w:rsidP="00F063DC">
      <w:pPr>
        <w:shd w:val="clear" w:color="auto" w:fill="FFFFFF"/>
        <w:spacing w:line="340" w:lineRule="atLeast"/>
        <w:jc w:val="center"/>
        <w:textAlignment w:val="baseline"/>
        <w:rPr>
          <w:i/>
          <w:color w:val="7030A0"/>
          <w:sz w:val="24"/>
          <w:szCs w:val="24"/>
        </w:rPr>
      </w:pPr>
      <w:r>
        <w:rPr>
          <w:i/>
          <w:noProof/>
          <w:color w:val="7030A0"/>
          <w:sz w:val="24"/>
          <w:szCs w:val="24"/>
          <w:lang w:eastAsia="ru-RU"/>
        </w:rPr>
        <w:drawing>
          <wp:inline distT="0" distB="0" distL="0" distR="0" wp14:anchorId="3979AAAE" wp14:editId="0B9598F3">
            <wp:extent cx="5723890" cy="4667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0533" w:rsidRDefault="00360533" w:rsidP="005C6CCE">
      <w:pPr>
        <w:shd w:val="clear" w:color="auto" w:fill="FFFFFF"/>
        <w:spacing w:line="340" w:lineRule="atLeast"/>
        <w:jc w:val="right"/>
        <w:textAlignment w:val="baseline"/>
        <w:rPr>
          <w:i/>
          <w:color w:val="7030A0"/>
          <w:sz w:val="24"/>
          <w:szCs w:val="24"/>
        </w:rPr>
      </w:pPr>
    </w:p>
    <w:p w:rsidR="00360533" w:rsidRDefault="00F063DC" w:rsidP="00FA15F9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9EECA11" wp14:editId="38CAE47D">
            <wp:extent cx="4911051" cy="3573887"/>
            <wp:effectExtent l="171450" t="0" r="23495" b="369570"/>
            <wp:docPr id="47" name="Рисунок 47" descr="C:\Users\гыук\Desktop\муз рук\100 - ДАССР\утренник\IMG_20210205_10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гыук\Desktop\муз рук\100 - ДАССР\утренник\IMG_20210205_1055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2979" b="95892" l="70" r="92017">
                                  <a14:foregroundMark x1="46008" y1="87395" x2="72129" y2="80579"/>
                                  <a14:foregroundMark x1="63725" y1="87488" x2="79342" y2="81513"/>
                                  <a14:foregroundMark x1="23599" y1="57516" x2="12115" y2="36601"/>
                                  <a14:foregroundMark x1="12465" y1="42484" x2="7913" y2="43231"/>
                                  <a14:foregroundMark x1="8683" y1="63025" x2="4762" y2="65640"/>
                                  <a14:foregroundMark x1="1541" y1="72269" x2="70" y2="73389"/>
                                  <a14:foregroundMark x1="17857" y1="41923" x2="21008" y2="41270"/>
                                  <a14:foregroundMark x1="16527" y1="39029" x2="20168" y2="37722"/>
                                  <a14:foregroundMark x1="15476" y1="37722" x2="15896" y2="34547"/>
                                  <a14:foregroundMark x1="13655" y1="34921" x2="12885" y2="32866"/>
                                  <a14:foregroundMark x1="11204" y1="37722" x2="7563" y2="35854"/>
                                  <a14:foregroundMark x1="22269" y1="51354" x2="27381" y2="46779"/>
                                  <a14:foregroundMark x1="28852" y1="44164" x2="31303" y2="38655"/>
                                  <a14:foregroundMark x1="6653" y1="79832" x2="2801" y2="85808"/>
                                  <a14:foregroundMark x1="8053" y1="84874" x2="17577" y2="78898"/>
                                  <a14:backgroundMark x1="68838" y1="22969" x2="73039" y2="22596"/>
                                  <a14:backgroundMark x1="2171" y1="17367" x2="8964" y2="19048"/>
                                  <a14:backgroundMark x1="980" y1="97012" x2="10154" y2="94118"/>
                                  <a14:backgroundMark x1="81723" y1="99253" x2="85504" y2="93371"/>
                                </a14:backgroundRemoval>
                              </a14:imgEffect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" r="-1"/>
                    <a:stretch/>
                  </pic:blipFill>
                  <pic:spPr bwMode="auto">
                    <a:xfrm>
                      <a:off x="0" y="0"/>
                      <a:ext cx="4928389" cy="3586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  <a:softEdge rad="127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60533" w:rsidRDefault="00360533" w:rsidP="00F063DC">
      <w:pPr>
        <w:shd w:val="clear" w:color="auto" w:fill="FFFFFF"/>
        <w:spacing w:line="340" w:lineRule="atLeast"/>
        <w:textAlignment w:val="baseline"/>
        <w:rPr>
          <w:i/>
          <w:color w:val="7030A0"/>
          <w:sz w:val="24"/>
          <w:szCs w:val="24"/>
        </w:rPr>
      </w:pPr>
    </w:p>
    <w:p w:rsidR="00FA15F9" w:rsidRPr="00FE15EE" w:rsidRDefault="00FA15F9" w:rsidP="00FA15F9">
      <w:pPr>
        <w:pStyle w:val="a9"/>
        <w:jc w:val="center"/>
        <w:rPr>
          <w:color w:val="0070C0"/>
        </w:rPr>
      </w:pPr>
      <w:r w:rsidRPr="00FE15EE">
        <w:rPr>
          <w:color w:val="0070C0"/>
        </w:rPr>
        <w:t>Автор проекта</w:t>
      </w:r>
      <w:proofErr w:type="gramStart"/>
      <w:r w:rsidRPr="00FE15EE">
        <w:rPr>
          <w:color w:val="0070C0"/>
        </w:rPr>
        <w:t xml:space="preserve"> :</w:t>
      </w:r>
      <w:proofErr w:type="gramEnd"/>
      <w:r w:rsidRPr="00FE15EE">
        <w:rPr>
          <w:color w:val="0070C0"/>
        </w:rPr>
        <w:t xml:space="preserve"> Музыкальный руководитель Байрамова И.Р. </w:t>
      </w:r>
    </w:p>
    <w:p w:rsidR="004753C5" w:rsidRDefault="00FA15F9" w:rsidP="00FA15F9">
      <w:pPr>
        <w:pStyle w:val="a9"/>
        <w:jc w:val="center"/>
        <w:rPr>
          <w:color w:val="0070C0"/>
        </w:rPr>
      </w:pPr>
      <w:r w:rsidRPr="00FE15EE">
        <w:rPr>
          <w:color w:val="0070C0"/>
        </w:rPr>
        <w:t>МКДОУ «</w:t>
      </w:r>
      <w:proofErr w:type="spellStart"/>
      <w:r w:rsidRPr="00FE15EE">
        <w:rPr>
          <w:color w:val="0070C0"/>
        </w:rPr>
        <w:t>Хивский</w:t>
      </w:r>
      <w:proofErr w:type="spellEnd"/>
      <w:r w:rsidRPr="00FE15EE">
        <w:rPr>
          <w:color w:val="0070C0"/>
        </w:rPr>
        <w:t xml:space="preserve"> детский сад «Ромашка»</w:t>
      </w:r>
    </w:p>
    <w:p w:rsidR="00E2025F" w:rsidRDefault="00E2025F" w:rsidP="00E2025F"/>
    <w:p w:rsidR="00E2025F" w:rsidRPr="00E2025F" w:rsidRDefault="00E2025F" w:rsidP="00E2025F"/>
    <w:p w:rsidR="00F063DC" w:rsidRPr="00FE15EE" w:rsidRDefault="00FA15F9" w:rsidP="00FE15EE">
      <w:pPr>
        <w:rPr>
          <w:color w:val="0070C0"/>
        </w:rPr>
      </w:pPr>
      <w:r w:rsidRPr="00FA15F9">
        <w:rPr>
          <w:color w:val="0070C0"/>
        </w:rPr>
        <w:t xml:space="preserve">                                                                          2024</w:t>
      </w:r>
    </w:p>
    <w:p w:rsidR="004753C5" w:rsidRDefault="00E2025F" w:rsidP="00FE15EE">
      <w:pPr>
        <w:spacing w:after="0" w:line="360" w:lineRule="auto"/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val="en-US" w:eastAsia="ru-RU"/>
        </w:rPr>
        <w:lastRenderedPageBreak/>
        <w:t>T</w:t>
      </w:r>
      <w:proofErr w:type="spellStart"/>
      <w:r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  <w:t>ема</w:t>
      </w:r>
      <w:proofErr w:type="spellEnd"/>
      <w:r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  <w:t>: «</w:t>
      </w:r>
      <w:r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val="en-US" w:eastAsia="ru-RU"/>
        </w:rPr>
        <w:t>O</w:t>
      </w:r>
      <w:proofErr w:type="spellStart"/>
      <w:r w:rsidR="004753C5" w:rsidRPr="004753C5"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  <w:t>бычаи</w:t>
      </w:r>
      <w:proofErr w:type="spellEnd"/>
      <w:r w:rsidR="004753C5" w:rsidRPr="004753C5"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  <w:t xml:space="preserve"> и традиции моего народа»</w:t>
      </w:r>
    </w:p>
    <w:p w:rsidR="006A29F4" w:rsidRDefault="006A29F4" w:rsidP="006A29F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</w:pPr>
    </w:p>
    <w:p w:rsidR="00CB780B" w:rsidRDefault="00CB780B" w:rsidP="004753C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color w:val="111111"/>
          <w:bdr w:val="none" w:sz="0" w:space="0" w:color="auto" w:frame="1"/>
          <w:lang w:eastAsia="ru-RU"/>
        </w:rPr>
        <w:t xml:space="preserve">                                         </w:t>
      </w:r>
      <w:r w:rsidRPr="00CB780B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«Народ, сохранивший чувство нации, не может погибнуть»</w:t>
      </w:r>
    </w:p>
    <w:p w:rsidR="00E710C1" w:rsidRPr="00E710C1" w:rsidRDefault="00E710C1" w:rsidP="00E710C1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Cs/>
          <w:color w:val="111111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</w:t>
      </w:r>
      <w:r w:rsidRPr="00E710C1"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  <w:t>Петр Врангель.</w:t>
      </w:r>
    </w:p>
    <w:p w:rsidR="00E710C1" w:rsidRPr="00106D85" w:rsidRDefault="00E710C1" w:rsidP="00E710C1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11111"/>
          <w:bdr w:val="none" w:sz="0" w:space="0" w:color="auto" w:frame="1"/>
          <w:lang w:eastAsia="ru-RU"/>
        </w:rPr>
      </w:pPr>
    </w:p>
    <w:p w:rsidR="00E710C1" w:rsidRDefault="00E710C1" w:rsidP="004753C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</w:p>
    <w:p w:rsidR="0080295C" w:rsidRPr="00CB780B" w:rsidRDefault="00E2025F" w:rsidP="00E710C1">
      <w:pPr>
        <w:spacing w:after="0" w:line="360" w:lineRule="auto"/>
        <w:jc w:val="center"/>
        <w:rPr>
          <w:rFonts w:ascii="Times New Roman" w:eastAsia="Times New Roman" w:hAnsi="Times New Roman" w:cs="Times New Roman"/>
          <w:i/>
          <w:iCs/>
          <w:color w:val="111111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111111"/>
          <w:bdr w:val="none" w:sz="0" w:space="0" w:color="auto" w:frame="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4.95pt;height:146.55pt">
            <v:imagedata r:id="rId11" o:title="Изображение WhatsApp 2024-11-06 в 19.51"/>
          </v:shape>
        </w:pict>
      </w:r>
    </w:p>
    <w:p w:rsidR="0080295C" w:rsidRPr="00106D85" w:rsidRDefault="0080295C" w:rsidP="00106D8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color w:val="111111"/>
          <w:bdr w:val="none" w:sz="0" w:space="0" w:color="auto" w:frame="1"/>
          <w:lang w:eastAsia="ru-RU"/>
        </w:rPr>
      </w:pPr>
    </w:p>
    <w:p w:rsidR="00006F79" w:rsidRPr="00106D85" w:rsidRDefault="00E2025F" w:rsidP="00106D85">
      <w:pPr>
        <w:shd w:val="clear" w:color="auto" w:fill="FFFFFF"/>
        <w:spacing w:line="340" w:lineRule="atLeast"/>
        <w:textAlignment w:val="baseline"/>
        <w:rPr>
          <w:i/>
          <w:color w:val="000000" w:themeColor="text1"/>
          <w:sz w:val="24"/>
          <w:szCs w:val="24"/>
        </w:rPr>
      </w:pPr>
      <w:r>
        <w:rPr>
          <w:i/>
          <w:color w:val="000000" w:themeColor="text1"/>
          <w:sz w:val="24"/>
          <w:szCs w:val="24"/>
          <w:lang w:val="en-US"/>
        </w:rPr>
        <w:t>A</w:t>
      </w:r>
      <w:proofErr w:type="spellStart"/>
      <w:r w:rsidR="00106D85" w:rsidRPr="00106D85">
        <w:rPr>
          <w:i/>
          <w:color w:val="000000" w:themeColor="text1"/>
          <w:sz w:val="24"/>
          <w:szCs w:val="24"/>
        </w:rPr>
        <w:t>ктуальность</w:t>
      </w:r>
      <w:proofErr w:type="spellEnd"/>
      <w:r w:rsidR="00106D85" w:rsidRPr="00106D85">
        <w:rPr>
          <w:i/>
          <w:color w:val="000000" w:themeColor="text1"/>
          <w:sz w:val="24"/>
          <w:szCs w:val="24"/>
        </w:rPr>
        <w:t xml:space="preserve"> </w:t>
      </w:r>
      <w:proofErr w:type="gramStart"/>
      <w:r w:rsidR="00106D85" w:rsidRPr="00106D85">
        <w:rPr>
          <w:i/>
          <w:color w:val="000000" w:themeColor="text1"/>
          <w:sz w:val="24"/>
          <w:szCs w:val="24"/>
        </w:rPr>
        <w:t>проекта :</w:t>
      </w:r>
      <w:proofErr w:type="gramEnd"/>
    </w:p>
    <w:p w:rsidR="00006F79" w:rsidRPr="00FD2A52" w:rsidRDefault="00075D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Я считаю,  что р</w:t>
      </w:r>
      <w:proofErr w:type="gramStart"/>
      <w:r w:rsidR="00A5455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Start"/>
      <w:proofErr w:type="gramEnd"/>
      <w:r w:rsidR="007739CA" w:rsidRPr="007739CA">
        <w:rPr>
          <w:rFonts w:ascii="Times New Roman" w:hAnsi="Times New Roman" w:cs="Times New Roman"/>
          <w:sz w:val="24"/>
          <w:szCs w:val="24"/>
        </w:rPr>
        <w:t>звитие</w:t>
      </w:r>
      <w:proofErr w:type="spellEnd"/>
      <w:r w:rsidR="007739CA" w:rsidRPr="007739CA">
        <w:rPr>
          <w:rFonts w:ascii="Times New Roman" w:hAnsi="Times New Roman" w:cs="Times New Roman"/>
          <w:sz w:val="24"/>
          <w:szCs w:val="24"/>
        </w:rPr>
        <w:t xml:space="preserve"> ребенка уже с малых лет невозможно без нравственно-патриотического и этнокультурного воспитания, которое, начиная с привития любви к малой родине (родной семье, детскому саду, селу, республике), з</w:t>
      </w:r>
      <w:r w:rsidR="00A5455B">
        <w:rPr>
          <w:rFonts w:ascii="Times New Roman" w:hAnsi="Times New Roman" w:cs="Times New Roman"/>
          <w:sz w:val="24"/>
          <w:szCs w:val="24"/>
        </w:rPr>
        <w:t xml:space="preserve">акладывает фундамент </w:t>
      </w:r>
      <w:r w:rsidR="007A3A15">
        <w:rPr>
          <w:rFonts w:ascii="Times New Roman" w:hAnsi="Times New Roman" w:cs="Times New Roman"/>
          <w:sz w:val="24"/>
          <w:szCs w:val="24"/>
        </w:rPr>
        <w:t xml:space="preserve"> нравственности, патриотизма, формируют основы самосознания  и индивидуальности</w:t>
      </w:r>
      <w:r w:rsidR="007739CA" w:rsidRPr="007739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В наши дни дети </w:t>
      </w:r>
      <w:r w:rsidR="00912CD0">
        <w:rPr>
          <w:rFonts w:ascii="Times New Roman" w:hAnsi="Times New Roman" w:cs="Times New Roman"/>
          <w:sz w:val="24"/>
          <w:szCs w:val="24"/>
        </w:rPr>
        <w:t>получают мало информации о культуре, быте своего народа</w:t>
      </w:r>
      <w:proofErr w:type="gramStart"/>
      <w:r w:rsidR="00912CD0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7739CA" w:rsidRPr="007739CA">
        <w:rPr>
          <w:rFonts w:ascii="Times New Roman" w:hAnsi="Times New Roman" w:cs="Times New Roman"/>
          <w:sz w:val="24"/>
          <w:szCs w:val="24"/>
        </w:rPr>
        <w:t xml:space="preserve"> Народ, не знающий истории и культуры предков, обречен на д</w:t>
      </w:r>
      <w:r w:rsidR="00A5455B">
        <w:rPr>
          <w:rFonts w:ascii="Times New Roman" w:hAnsi="Times New Roman" w:cs="Times New Roman"/>
          <w:sz w:val="24"/>
          <w:szCs w:val="24"/>
        </w:rPr>
        <w:t xml:space="preserve">уховное погибель . </w:t>
      </w:r>
      <w:r w:rsidR="00912CD0">
        <w:rPr>
          <w:rFonts w:ascii="Times New Roman" w:hAnsi="Times New Roman" w:cs="Times New Roman"/>
          <w:sz w:val="24"/>
          <w:szCs w:val="24"/>
        </w:rPr>
        <w:t>Наши дети должны знать историю не только Российского государства ,но и традиции и обычаи национальной культуры. Я хочу, чтобы дети выросли любящими свою страну матушку Россию, свою республику</w:t>
      </w:r>
      <w:proofErr w:type="gramStart"/>
      <w:r w:rsidR="00912CD0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912CD0">
        <w:rPr>
          <w:rFonts w:ascii="Times New Roman" w:hAnsi="Times New Roman" w:cs="Times New Roman"/>
          <w:sz w:val="24"/>
          <w:szCs w:val="24"/>
        </w:rPr>
        <w:t xml:space="preserve">свой малый народ и культуру. </w:t>
      </w:r>
      <w:r w:rsidR="00A5455B">
        <w:rPr>
          <w:rFonts w:ascii="Times New Roman" w:hAnsi="Times New Roman" w:cs="Times New Roman"/>
          <w:sz w:val="24"/>
          <w:szCs w:val="24"/>
        </w:rPr>
        <w:t>Эта важная</w:t>
      </w:r>
      <w:r w:rsidR="007739CA" w:rsidRPr="007739CA">
        <w:rPr>
          <w:rFonts w:ascii="Times New Roman" w:hAnsi="Times New Roman" w:cs="Times New Roman"/>
          <w:sz w:val="24"/>
          <w:szCs w:val="24"/>
        </w:rPr>
        <w:t xml:space="preserve"> истина звучит сегодня с новой силой. Именно поэтому мы отмечаем острую необходимость осмысления основ традиционной народной культуры. Целью этнокультурного воспитания является духовно-нравственное развитие детей, пробуждение стремления к совершенству через </w:t>
      </w:r>
      <w:r w:rsidR="00981264">
        <w:rPr>
          <w:rFonts w:ascii="Times New Roman" w:hAnsi="Times New Roman" w:cs="Times New Roman"/>
          <w:sz w:val="24"/>
          <w:szCs w:val="24"/>
        </w:rPr>
        <w:t>познание ценностей народной</w:t>
      </w:r>
      <w:r w:rsidR="007739CA" w:rsidRPr="007739CA">
        <w:rPr>
          <w:rFonts w:ascii="Times New Roman" w:hAnsi="Times New Roman" w:cs="Times New Roman"/>
          <w:sz w:val="24"/>
          <w:szCs w:val="24"/>
        </w:rPr>
        <w:t xml:space="preserve"> культуры, что в данном опыте идет через этнокультурную направленность образования</w:t>
      </w:r>
      <w:r w:rsidR="00981264">
        <w:rPr>
          <w:rFonts w:ascii="Times New Roman" w:hAnsi="Times New Roman" w:cs="Times New Roman"/>
          <w:sz w:val="24"/>
          <w:szCs w:val="24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Одной из важных задач воспитания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мы определяем приобщение их к духовным истокам бытия, развития интереса к своим корням. Сохранение и развитие культуры каждого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актуально для многонационального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Дагестана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потому что в современном обществе именно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способен обеспечить успешную адаптацию ребенка к условиям интенсивных перемен во всём укладе его жизни.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Педагогический аспект культуры понимается нами не только как возрождение и воссоздание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традиций дагестанского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но и как приобщение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к системе культурных ценностей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народа и своей семьи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 Наверное, самый благородный путь - возрождение забытых национальных ценностей. К счастью, детство - то время, когда возможно подлинное искреннее погружение в истоки национальной культуры своего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На протяжении многих лет в нашем саду ведется работа по приобщению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детей к </w:t>
      </w:r>
      <w:r w:rsidR="007A3A1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национальным традициям табасаранского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!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Приобщение дошкольников к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народным традициям будет эффективным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если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педагогическая технология обеспечивает взаимодействие в системе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«педагог - ребёнок - родитель»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-дидактическая модель приобщения к </w:t>
      </w:r>
      <w:r w:rsidR="007A3A1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традициям табасаранского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будет реализовываться через субъектно-субъективное взаимодействие педагогов и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свободную самостоятельную деятельность;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-усвоение знаний о крае и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традициях</w:t>
      </w:r>
      <w:r w:rsid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своего 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населяющих наш многонациональный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Дагестан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у старших дошкольников рассматривается, как приобщение представлений 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традициях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развития интереса к ним и реализации имеющихся представлений в самостоятельной деятельности.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b/>
          <w:sz w:val="24"/>
          <w:szCs w:val="24"/>
          <w:lang w:eastAsia="ru-RU"/>
        </w:rPr>
        <w:t>Цель </w:t>
      </w:r>
      <w:r w:rsidRPr="00FD2A5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проекта</w:t>
      </w:r>
      <w:r w:rsidRPr="00FD2A52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7739CA" w:rsidRPr="007739CA" w:rsidRDefault="00006F79" w:rsidP="007739CA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A3A1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</w:t>
      </w:r>
      <w:r w:rsidR="007739CA" w:rsidRPr="007739C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оспитывать у детей чувство  глубокого уважения </w:t>
      </w:r>
      <w:r w:rsidR="007739C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 обычаям и традициям табасаранского</w:t>
      </w:r>
      <w:r w:rsidR="007739CA" w:rsidRPr="007739C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народа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b/>
          <w:sz w:val="24"/>
          <w:szCs w:val="24"/>
          <w:lang w:eastAsia="ru-RU"/>
        </w:rPr>
        <w:t>Задачи </w:t>
      </w:r>
      <w:r w:rsidRPr="00FD2A5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проекта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• </w:t>
      </w:r>
      <w:r w:rsidR="007A3A15">
        <w:rPr>
          <w:rFonts w:ascii="Times New Roman" w:hAnsi="Times New Roman" w:cs="Times New Roman"/>
          <w:sz w:val="24"/>
          <w:szCs w:val="24"/>
          <w:lang w:eastAsia="ru-RU"/>
        </w:rPr>
        <w:t xml:space="preserve"> Обобщить  и расширить знание детей о традициях обычаях празд</w:t>
      </w:r>
      <w:r w:rsidR="001D5A4B">
        <w:rPr>
          <w:rFonts w:ascii="Times New Roman" w:hAnsi="Times New Roman" w:cs="Times New Roman"/>
          <w:sz w:val="24"/>
          <w:szCs w:val="24"/>
          <w:lang w:eastAsia="ru-RU"/>
        </w:rPr>
        <w:t>никах, играх</w:t>
      </w:r>
      <w:proofErr w:type="gramStart"/>
      <w:r w:rsidR="001D5A4B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1D5A4B">
        <w:rPr>
          <w:rFonts w:ascii="Times New Roman" w:hAnsi="Times New Roman" w:cs="Times New Roman"/>
          <w:sz w:val="24"/>
          <w:szCs w:val="24"/>
          <w:lang w:eastAsia="ru-RU"/>
        </w:rPr>
        <w:t xml:space="preserve"> кухни</w:t>
      </w:r>
      <w:r w:rsidR="007A3A1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2025F" w:rsidRPr="00E202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3A15">
        <w:rPr>
          <w:rFonts w:ascii="Times New Roman" w:hAnsi="Times New Roman" w:cs="Times New Roman"/>
          <w:sz w:val="24"/>
          <w:szCs w:val="24"/>
          <w:lang w:eastAsia="ru-RU"/>
        </w:rPr>
        <w:t>костюмах  сказках табасаранского народа;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Знакомить детей с табасаранскими</w:t>
      </w:r>
      <w:r w:rsidR="001D5A4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традициями</w:t>
      </w:r>
      <w:proofErr w:type="gramStart"/>
      <w:r w:rsidR="001D5A4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обычаями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обрядами, которые отмечают в разные времена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года</w:t>
      </w:r>
      <w:r w:rsidR="005D64B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«Праздник первой борозды</w:t>
      </w:r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-</w:t>
      </w:r>
      <w:proofErr w:type="spellStart"/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Эбельцан</w:t>
      </w:r>
      <w:proofErr w:type="spellEnd"/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Пешапа</w:t>
      </w:r>
      <w:proofErr w:type="spellEnd"/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 «</w:t>
      </w:r>
      <w:proofErr w:type="spellStart"/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Аг</w:t>
      </w:r>
      <w:r w:rsidR="001D5A4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</w:t>
      </w:r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ни-Гуни</w:t>
      </w:r>
      <w:proofErr w:type="spellEnd"/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 </w:t>
      </w:r>
      <w:r w:rsidR="007739C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«Укладывания ребенка в люльку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; и т. д.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вызывать у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желание знакомиться с устным народным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 творчеством через заучивание </w:t>
      </w:r>
      <w:proofErr w:type="spellStart"/>
      <w:r w:rsidRPr="00FD2A52">
        <w:rPr>
          <w:rFonts w:ascii="Times New Roman" w:hAnsi="Times New Roman" w:cs="Times New Roman"/>
          <w:sz w:val="24"/>
          <w:szCs w:val="24"/>
          <w:lang w:eastAsia="ru-RU"/>
        </w:rPr>
        <w:t>потешек</w:t>
      </w:r>
      <w:proofErr w:type="spellEnd"/>
      <w:proofErr w:type="gramStart"/>
      <w:r w:rsidR="00E2025F" w:rsidRPr="00E202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стихов, считалок.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развивать художественно-творческую деятельность путем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ознакомления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с предметами декоративно - прикладного искусства </w:t>
      </w:r>
      <w:r w:rsidR="005D64B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табасаранской 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культуры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воспитывать у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чувство причастности к культуре </w:t>
      </w:r>
      <w:r w:rsidR="007739C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табасаранского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обществу, которое дорожит своим</w:t>
      </w:r>
      <w:r w:rsidR="007739CA">
        <w:rPr>
          <w:rFonts w:ascii="Times New Roman" w:hAnsi="Times New Roman" w:cs="Times New Roman"/>
          <w:sz w:val="24"/>
          <w:szCs w:val="24"/>
          <w:lang w:eastAsia="ru-RU"/>
        </w:rPr>
        <w:t xml:space="preserve"> прошлым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воспитывать у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детей уважение к традициям и обычаям </w:t>
      </w:r>
      <w:r w:rsidR="001D5A4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1D5A4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табасаранского</w:t>
      </w:r>
      <w:proofErr w:type="gramEnd"/>
      <w:r w:rsidR="001D5A4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других 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народов нашей Республики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D64B5">
        <w:rPr>
          <w:rFonts w:ascii="Times New Roman" w:hAnsi="Times New Roman" w:cs="Times New Roman"/>
          <w:b/>
          <w:sz w:val="24"/>
          <w:szCs w:val="24"/>
          <w:lang w:eastAsia="ru-RU"/>
        </w:rPr>
        <w:t>Вид </w:t>
      </w:r>
      <w:r w:rsidRPr="005D64B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проекта</w:t>
      </w:r>
      <w:r w:rsidR="001D5A4B">
        <w:rPr>
          <w:rFonts w:ascii="Times New Roman" w:hAnsi="Times New Roman" w:cs="Times New Roman"/>
          <w:sz w:val="24"/>
          <w:szCs w:val="24"/>
          <w:lang w:eastAsia="ru-RU"/>
        </w:rPr>
        <w:t>: познавательно - творческий</w:t>
      </w:r>
      <w:r w:rsidR="001B07C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739CA" w:rsidRPr="00066F94" w:rsidRDefault="001D5A4B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Нет и не может быть н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>астоящ</w:t>
      </w:r>
      <w:r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7739C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>гражда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нина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 xml:space="preserve"> своей страны</w:t>
      </w:r>
      <w:proofErr w:type="gramStart"/>
      <w:r w:rsidR="009F74DE">
        <w:rPr>
          <w:rFonts w:ascii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739CA">
        <w:rPr>
          <w:rFonts w:ascii="Times New Roman" w:hAnsi="Times New Roman" w:cs="Times New Roman"/>
          <w:sz w:val="24"/>
          <w:szCs w:val="24"/>
          <w:lang w:eastAsia="ru-RU"/>
        </w:rPr>
        <w:t xml:space="preserve"> не может быть человек 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 xml:space="preserve"> у которого нет любви к малой Родине.</w:t>
      </w:r>
      <w:r w:rsidR="009F74DE" w:rsidRPr="009F74D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74DE" w:rsidRPr="009F74DE">
        <w:rPr>
          <w:rFonts w:ascii="Times New Roman" w:hAnsi="Times New Roman" w:cs="Times New Roman"/>
          <w:sz w:val="24"/>
          <w:szCs w:val="24"/>
          <w:lang w:eastAsia="ru-RU"/>
        </w:rPr>
        <w:t>Можно ли воспитать любовь к своей малой Родине простым утверждением, что Родину нужно любить? Не требует даже доказательств то, что на формирование нашего мировоззрения большое влияние оказывают эмоции, чувственное восприятие </w:t>
      </w:r>
      <w:r w:rsidR="009F74DE" w:rsidRPr="009F74DE">
        <w:rPr>
          <w:rFonts w:ascii="Times New Roman" w:hAnsi="Times New Roman" w:cs="Times New Roman"/>
          <w:bCs/>
          <w:sz w:val="24"/>
          <w:szCs w:val="24"/>
          <w:lang w:eastAsia="ru-RU"/>
        </w:rPr>
        <w:t>знакомых фактов</w:t>
      </w:r>
      <w:r w:rsidR="009F74DE" w:rsidRPr="009F74DE">
        <w:rPr>
          <w:rFonts w:ascii="Times New Roman" w:hAnsi="Times New Roman" w:cs="Times New Roman"/>
          <w:sz w:val="24"/>
          <w:szCs w:val="24"/>
          <w:lang w:eastAsia="ru-RU"/>
        </w:rPr>
        <w:t xml:space="preserve">, событий истории, </w:t>
      </w:r>
      <w:r w:rsidR="009F74DE" w:rsidRPr="009F74DE">
        <w:rPr>
          <w:rFonts w:ascii="Times New Roman" w:hAnsi="Times New Roman" w:cs="Times New Roman"/>
          <w:bCs/>
          <w:sz w:val="24"/>
          <w:szCs w:val="24"/>
          <w:lang w:eastAsia="ru-RU"/>
        </w:rPr>
        <w:t>традиций и культуры своего народа</w:t>
      </w:r>
      <w:r w:rsidR="009F74DE" w:rsidRPr="009F74DE">
        <w:rPr>
          <w:rFonts w:ascii="Times New Roman" w:hAnsi="Times New Roman" w:cs="Times New Roman"/>
          <w:sz w:val="24"/>
          <w:szCs w:val="24"/>
          <w:lang w:eastAsia="ru-RU"/>
        </w:rPr>
        <w:t>. Как и чем богата культура </w:t>
      </w:r>
      <w:r w:rsidR="009F74DE" w:rsidRPr="009F74DE">
        <w:rPr>
          <w:rFonts w:ascii="Times New Roman" w:hAnsi="Times New Roman" w:cs="Times New Roman"/>
          <w:bCs/>
          <w:sz w:val="24"/>
          <w:szCs w:val="24"/>
          <w:lang w:eastAsia="ru-RU"/>
        </w:rPr>
        <w:t>своего народа</w:t>
      </w:r>
      <w:r w:rsidR="009F74DE" w:rsidRPr="009F74DE">
        <w:rPr>
          <w:rFonts w:ascii="Times New Roman" w:hAnsi="Times New Roman" w:cs="Times New Roman"/>
          <w:sz w:val="24"/>
          <w:szCs w:val="24"/>
          <w:lang w:eastAsia="ru-RU"/>
        </w:rPr>
        <w:t>, что составляет нашу гордость? Это я как педагог должна суметь донести детям и зародить в их сердцах любовь и уважение к своей малой Родине, своему </w:t>
      </w:r>
      <w:r w:rsidR="009F74DE" w:rsidRPr="009F74DE">
        <w:rPr>
          <w:rFonts w:ascii="Times New Roman" w:hAnsi="Times New Roman" w:cs="Times New Roman"/>
          <w:bCs/>
          <w:sz w:val="24"/>
          <w:szCs w:val="24"/>
          <w:lang w:eastAsia="ru-RU"/>
        </w:rPr>
        <w:t>народу</w:t>
      </w:r>
      <w:r w:rsidR="009F74DE" w:rsidRPr="009F74DE">
        <w:rPr>
          <w:rFonts w:ascii="Times New Roman" w:hAnsi="Times New Roman" w:cs="Times New Roman"/>
          <w:sz w:val="24"/>
          <w:szCs w:val="24"/>
          <w:lang w:eastAsia="ru-RU"/>
        </w:rPr>
        <w:t> через музыкальное воспитание дошкольников.</w:t>
      </w:r>
    </w:p>
    <w:p w:rsidR="00006F79" w:rsidRPr="00FD2A52" w:rsidRDefault="005D64B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 w:eastAsia="ru-RU"/>
        </w:rPr>
        <w:t>O</w:t>
      </w:r>
      <w:proofErr w:type="spellStart"/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чень</w:t>
      </w:r>
      <w:proofErr w:type="spellEnd"/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важно, чтобы дети на эмоциональной основе получили первоначальные знания, которые бы вызвали интерес к этой теме уже в дошкольном возрасте</w:t>
      </w:r>
      <w:r w:rsidR="00066F94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Детство - то время, когда возможно подлинное, искреннее погружение в истоки национальной культуры, к корням своих предков.</w:t>
      </w:r>
    </w:p>
    <w:p w:rsidR="00006F79" w:rsidRDefault="005D64B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о время чтения детям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табасаранских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сказок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, заучивания стихов и прибауток </w:t>
      </w:r>
      <w:r w:rsidR="001D5A4B">
        <w:rPr>
          <w:rFonts w:ascii="Times New Roman" w:hAnsi="Times New Roman" w:cs="Times New Roman"/>
          <w:sz w:val="24"/>
          <w:szCs w:val="24"/>
          <w:lang w:eastAsia="ru-RU"/>
        </w:rPr>
        <w:t xml:space="preserve"> я 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заметила, как начинают блестеть глаза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, в душе загорается интерес к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родному творчеству своего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народа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 Тогда-то и появилось желание 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познакомить детей с табасаранской 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народной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 культурой в комплексе всех ее видов (устное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народное творчество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, музыкальный фольклор, декоративно-прикладное искусство) для большего усиления чувственно-эмоциональной окраски. Этой цели в большей мере соответствуют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народные праздники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традиции и обряды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 Ведь именно в них фиксируется накопленные веками наблюдения за характерными особенностями времён года, связанные с трудом и бытом человека во всей их целостности и многообразии. В праздничных обрядах, ритуалах закрепляется социальное поведение, помогающее ребёнку осознать свою национальную принадлежность, а яркая эмоциональная форма и содержание воспитывают положительные чувства. В праздниках соединяются разные виды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народного искусства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 Ведь невозможно представить себе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народный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 обряд без национальной одежды, музыки, предметов сельской жизни. В обряде все это соединяется</w:t>
      </w:r>
      <w:r w:rsidR="004C4CAC">
        <w:rPr>
          <w:rFonts w:ascii="Times New Roman" w:hAnsi="Times New Roman" w:cs="Times New Roman"/>
          <w:sz w:val="24"/>
          <w:szCs w:val="24"/>
          <w:lang w:eastAsia="ru-RU"/>
        </w:rPr>
        <w:t xml:space="preserve"> и тем она и интереснее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710C1" w:rsidRPr="00FD2A52" w:rsidRDefault="00E710C1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EF0FDE" w:rsidRDefault="00E2025F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val="en-US" w:eastAsia="ru-RU"/>
        </w:rPr>
        <w:lastRenderedPageBreak/>
        <w:t>O</w:t>
      </w:r>
      <w:proofErr w:type="spellStart"/>
      <w:r w:rsidR="00006F79" w:rsidRPr="00EF0FD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бъект</w:t>
      </w:r>
      <w:proofErr w:type="spellEnd"/>
      <w:r w:rsidR="00006F79" w:rsidRPr="00EF0FD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изучения</w:t>
      </w:r>
      <w:r w:rsidR="00006F79"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 </w:t>
      </w:r>
      <w:r w:rsidR="00EF0FD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Табасаранские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праздники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обычаи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FD2A52">
        <w:rPr>
          <w:rFonts w:ascii="Times New Roman" w:hAnsi="Times New Roman" w:cs="Times New Roman"/>
          <w:sz w:val="24"/>
          <w:szCs w:val="24"/>
          <w:lang w:eastAsia="ru-RU"/>
        </w:rPr>
        <w:t>обряды</w:t>
      </w:r>
      <w:proofErr w:type="gramStart"/>
      <w:r w:rsidRPr="00FD2A52">
        <w:rPr>
          <w:rFonts w:ascii="Times New Roman" w:hAnsi="Times New Roman" w:cs="Times New Roman"/>
          <w:sz w:val="24"/>
          <w:szCs w:val="24"/>
          <w:lang w:eastAsia="ru-RU"/>
        </w:rPr>
        <w:t>,к</w:t>
      </w:r>
      <w:proofErr w:type="gram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>остюмы</w:t>
      </w:r>
      <w:proofErr w:type="spell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E2025F" w:rsidRPr="00E202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FD2A52">
        <w:rPr>
          <w:rFonts w:ascii="Times New Roman" w:hAnsi="Times New Roman" w:cs="Times New Roman"/>
          <w:sz w:val="24"/>
          <w:szCs w:val="24"/>
          <w:lang w:eastAsia="ru-RU"/>
        </w:rPr>
        <w:t>посуда,игры,танцы,музыка,фольклор</w:t>
      </w:r>
      <w:proofErr w:type="spell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и т. д.</w:t>
      </w:r>
    </w:p>
    <w:p w:rsidR="000B6EF3" w:rsidRDefault="000B6EF3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0295C" w:rsidRPr="0080295C" w:rsidRDefault="0080295C" w:rsidP="0080295C">
      <w:pPr>
        <w:pStyle w:val="a4"/>
        <w:jc w:val="right"/>
        <w:rPr>
          <w:i/>
          <w:sz w:val="18"/>
          <w:szCs w:val="18"/>
        </w:rPr>
      </w:pPr>
      <w:r w:rsidRPr="0080295C">
        <w:rPr>
          <w:i/>
          <w:sz w:val="18"/>
          <w:szCs w:val="18"/>
        </w:rPr>
        <w:t>ТАБАСАРАН</w:t>
      </w:r>
      <w:r w:rsidRPr="0080295C">
        <w:rPr>
          <w:i/>
          <w:sz w:val="18"/>
          <w:szCs w:val="18"/>
        </w:rPr>
        <w:br/>
      </w:r>
      <w:proofErr w:type="spellStart"/>
      <w:r w:rsidRPr="0080295C">
        <w:rPr>
          <w:i/>
          <w:sz w:val="18"/>
          <w:szCs w:val="18"/>
        </w:rPr>
        <w:t>Йиз</w:t>
      </w:r>
      <w:proofErr w:type="spellEnd"/>
      <w:r w:rsidRPr="0080295C">
        <w:rPr>
          <w:i/>
          <w:sz w:val="18"/>
          <w:szCs w:val="18"/>
        </w:rPr>
        <w:t xml:space="preserve"> </w:t>
      </w:r>
      <w:proofErr w:type="spellStart"/>
      <w:r w:rsidRPr="0080295C">
        <w:rPr>
          <w:i/>
          <w:sz w:val="18"/>
          <w:szCs w:val="18"/>
        </w:rPr>
        <w:t>багъри</w:t>
      </w:r>
      <w:proofErr w:type="spellEnd"/>
      <w:r w:rsidRPr="0080295C">
        <w:rPr>
          <w:i/>
          <w:sz w:val="18"/>
          <w:szCs w:val="18"/>
        </w:rPr>
        <w:t xml:space="preserve"> </w:t>
      </w:r>
      <w:proofErr w:type="spellStart"/>
      <w:r w:rsidRPr="0080295C">
        <w:rPr>
          <w:i/>
          <w:sz w:val="18"/>
          <w:szCs w:val="18"/>
        </w:rPr>
        <w:t>дагълар</w:t>
      </w:r>
      <w:proofErr w:type="spellEnd"/>
      <w:r w:rsidRPr="0080295C">
        <w:rPr>
          <w:i/>
          <w:sz w:val="18"/>
          <w:szCs w:val="18"/>
        </w:rPr>
        <w:t>,</w:t>
      </w:r>
      <w:r w:rsidRPr="0080295C">
        <w:rPr>
          <w:i/>
          <w:sz w:val="18"/>
          <w:szCs w:val="18"/>
        </w:rPr>
        <w:br/>
      </w:r>
      <w:proofErr w:type="spellStart"/>
      <w:r w:rsidRPr="0080295C">
        <w:rPr>
          <w:i/>
          <w:sz w:val="18"/>
          <w:szCs w:val="18"/>
        </w:rPr>
        <w:t>Йиз</w:t>
      </w:r>
      <w:proofErr w:type="spellEnd"/>
      <w:r w:rsidRPr="0080295C">
        <w:rPr>
          <w:i/>
          <w:sz w:val="18"/>
          <w:szCs w:val="18"/>
        </w:rPr>
        <w:t xml:space="preserve"> </w:t>
      </w:r>
      <w:proofErr w:type="spellStart"/>
      <w:r w:rsidRPr="0080295C">
        <w:rPr>
          <w:i/>
          <w:sz w:val="18"/>
          <w:szCs w:val="18"/>
        </w:rPr>
        <w:t>дагълу</w:t>
      </w:r>
      <w:proofErr w:type="spellEnd"/>
      <w:r w:rsidRPr="0080295C">
        <w:rPr>
          <w:i/>
          <w:sz w:val="18"/>
          <w:szCs w:val="18"/>
        </w:rPr>
        <w:t xml:space="preserve"> </w:t>
      </w:r>
      <w:proofErr w:type="spellStart"/>
      <w:r w:rsidRPr="0080295C">
        <w:rPr>
          <w:i/>
          <w:sz w:val="18"/>
          <w:szCs w:val="18"/>
        </w:rPr>
        <w:t>гъулар</w:t>
      </w:r>
      <w:proofErr w:type="spellEnd"/>
      <w:r w:rsidRPr="0080295C">
        <w:rPr>
          <w:i/>
          <w:sz w:val="18"/>
          <w:szCs w:val="18"/>
        </w:rPr>
        <w:t>,</w:t>
      </w:r>
      <w:r w:rsidRPr="0080295C">
        <w:rPr>
          <w:i/>
          <w:sz w:val="18"/>
          <w:szCs w:val="18"/>
        </w:rPr>
        <w:br/>
      </w:r>
      <w:proofErr w:type="spellStart"/>
      <w:r w:rsidRPr="0080295C">
        <w:rPr>
          <w:i/>
          <w:sz w:val="18"/>
          <w:szCs w:val="18"/>
        </w:rPr>
        <w:t>Мистан</w:t>
      </w:r>
      <w:proofErr w:type="spellEnd"/>
      <w:r w:rsidRPr="0080295C">
        <w:rPr>
          <w:i/>
          <w:sz w:val="18"/>
          <w:szCs w:val="18"/>
        </w:rPr>
        <w:t xml:space="preserve"> </w:t>
      </w:r>
      <w:proofErr w:type="spellStart"/>
      <w:r w:rsidRPr="0080295C">
        <w:rPr>
          <w:i/>
          <w:sz w:val="18"/>
          <w:szCs w:val="18"/>
        </w:rPr>
        <w:t>гъусйирик</w:t>
      </w:r>
      <w:proofErr w:type="spellEnd"/>
      <w:r w:rsidRPr="0080295C">
        <w:rPr>
          <w:i/>
          <w:sz w:val="18"/>
          <w:szCs w:val="18"/>
        </w:rPr>
        <w:br/>
      </w:r>
      <w:proofErr w:type="spellStart"/>
      <w:r w:rsidRPr="0080295C">
        <w:rPr>
          <w:i/>
          <w:sz w:val="18"/>
          <w:szCs w:val="18"/>
        </w:rPr>
        <w:t>Аьсрарин</w:t>
      </w:r>
      <w:proofErr w:type="spellEnd"/>
      <w:r w:rsidRPr="0080295C">
        <w:rPr>
          <w:i/>
          <w:sz w:val="18"/>
          <w:szCs w:val="18"/>
        </w:rPr>
        <w:t xml:space="preserve"> </w:t>
      </w:r>
      <w:proofErr w:type="spellStart"/>
      <w:r w:rsidRPr="0080295C">
        <w:rPr>
          <w:i/>
          <w:sz w:val="18"/>
          <w:szCs w:val="18"/>
        </w:rPr>
        <w:t>сирар</w:t>
      </w:r>
      <w:proofErr w:type="spellEnd"/>
      <w:r w:rsidRPr="0080295C">
        <w:rPr>
          <w:i/>
          <w:sz w:val="18"/>
          <w:szCs w:val="18"/>
        </w:rPr>
        <w:t>.</w:t>
      </w:r>
    </w:p>
    <w:p w:rsidR="0080295C" w:rsidRPr="0080295C" w:rsidRDefault="00E2025F" w:rsidP="0080295C">
      <w:pPr>
        <w:pStyle w:val="a4"/>
        <w:jc w:val="right"/>
        <w:rPr>
          <w:rStyle w:val="a7"/>
          <w:bCs/>
          <w:i w:val="0"/>
          <w:color w:val="000000"/>
          <w:sz w:val="18"/>
          <w:szCs w:val="18"/>
        </w:rPr>
      </w:pPr>
      <w:hyperlink r:id="rId12" w:history="1">
        <w:r w:rsidR="0080295C" w:rsidRPr="0080295C">
          <w:rPr>
            <w:rStyle w:val="a8"/>
            <w:bCs/>
            <w:i/>
            <w:iCs/>
            <w:sz w:val="18"/>
            <w:szCs w:val="18"/>
          </w:rPr>
          <w:t xml:space="preserve">Эльмира </w:t>
        </w:r>
        <w:proofErr w:type="spellStart"/>
        <w:r w:rsidR="0080295C" w:rsidRPr="0080295C">
          <w:rPr>
            <w:rStyle w:val="a8"/>
            <w:bCs/>
            <w:i/>
            <w:iCs/>
            <w:sz w:val="18"/>
            <w:szCs w:val="18"/>
          </w:rPr>
          <w:t>Ашурбекова</w:t>
        </w:r>
        <w:proofErr w:type="spellEnd"/>
      </w:hyperlink>
      <w:r w:rsidR="0080295C" w:rsidRPr="0080295C">
        <w:rPr>
          <w:rStyle w:val="a7"/>
          <w:bCs/>
          <w:i w:val="0"/>
          <w:color w:val="000000"/>
          <w:sz w:val="18"/>
          <w:szCs w:val="18"/>
        </w:rPr>
        <w:t>.</w:t>
      </w:r>
    </w:p>
    <w:p w:rsidR="000B6EF3" w:rsidRDefault="000B6EF3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B6EF3" w:rsidRPr="00FD2A52" w:rsidRDefault="000B6EF3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18343F" w:rsidRDefault="00006F79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8343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План работы</w:t>
      </w:r>
      <w:r w:rsidRPr="0018343F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7959C1" w:rsidRDefault="00006F79" w:rsidP="007959C1">
      <w:pPr>
        <w:pStyle w:val="a4"/>
        <w:numPr>
          <w:ilvl w:val="0"/>
          <w:numId w:val="2"/>
        </w:num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Изучение </w:t>
      </w:r>
      <w:r w:rsidR="00EF0FD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табасаранской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литературы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7959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06F79" w:rsidRPr="00FD2A52" w:rsidRDefault="007959C1" w:rsidP="007959C1">
      <w:pPr>
        <w:pStyle w:val="a4"/>
        <w:ind w:left="72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BBFF6A7" wp14:editId="6E66543C">
            <wp:extent cx="1685925" cy="1228725"/>
            <wp:effectExtent l="0" t="0" r="9525" b="9525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228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Проведение бесед с детьми.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Привлечение родителей к работе по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проекту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4. Разработка сценариев развлечений.</w:t>
      </w:r>
    </w:p>
    <w:p w:rsidR="00006F79" w:rsidRPr="00EF0FDE" w:rsidRDefault="00006F79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 </w:t>
      </w:r>
      <w:r w:rsidRPr="00EF0FD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проекта</w:t>
      </w:r>
      <w:r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006F79" w:rsidRPr="00FD2A52" w:rsidRDefault="009F74D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 .Воспитанники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Музыкальный руководитель.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Воспитатели групп.</w:t>
      </w:r>
    </w:p>
    <w:p w:rsidR="00006F79" w:rsidRPr="00EF0FDE" w:rsidRDefault="00006F79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0FD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Предполагаемые результаты</w:t>
      </w:r>
      <w:r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Устойчивый интерес у дошкольников к культуре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 xml:space="preserve"> табасаранского</w:t>
      </w:r>
      <w:r w:rsidR="00EF0FD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EF0FD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Знание детьми устного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народного творчества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песен, декоративно</w:t>
      </w:r>
      <w:r w:rsidR="00EF0FDE">
        <w:rPr>
          <w:rFonts w:ascii="Times New Roman" w:hAnsi="Times New Roman" w:cs="Times New Roman"/>
          <w:sz w:val="24"/>
          <w:szCs w:val="24"/>
          <w:lang w:eastAsia="ru-RU"/>
        </w:rPr>
        <w:t xml:space="preserve"> - прикладного искусства </w:t>
      </w:r>
      <w:r w:rsidR="004C4CAC">
        <w:rPr>
          <w:rFonts w:ascii="Times New Roman" w:hAnsi="Times New Roman" w:cs="Times New Roman"/>
          <w:sz w:val="24"/>
          <w:szCs w:val="24"/>
          <w:lang w:eastAsia="ru-RU"/>
        </w:rPr>
        <w:t xml:space="preserve">моего малого народа – народа </w:t>
      </w:r>
      <w:proofErr w:type="spellStart"/>
      <w:r w:rsidR="00EF0FDE">
        <w:rPr>
          <w:rFonts w:ascii="Times New Roman" w:hAnsi="Times New Roman" w:cs="Times New Roman"/>
          <w:sz w:val="24"/>
          <w:szCs w:val="24"/>
          <w:lang w:eastAsia="ru-RU"/>
        </w:rPr>
        <w:t>Табасарана</w:t>
      </w:r>
      <w:proofErr w:type="spell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Срок </w:t>
      </w:r>
      <w:r w:rsidRPr="00EF0FD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проекта</w:t>
      </w:r>
      <w:r w:rsidR="006C4004">
        <w:rPr>
          <w:rFonts w:ascii="Times New Roman" w:hAnsi="Times New Roman" w:cs="Times New Roman"/>
          <w:sz w:val="24"/>
          <w:szCs w:val="24"/>
          <w:lang w:eastAsia="ru-RU"/>
        </w:rPr>
        <w:t>: кратк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осрочный</w:t>
      </w:r>
    </w:p>
    <w:p w:rsidR="00006F79" w:rsidRPr="00EF0FDE" w:rsidRDefault="00EF0FDE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</w:t>
      </w:r>
      <w:r w:rsidR="00006F79"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Что удалось достичь, на стадии развития </w:t>
      </w:r>
      <w:r w:rsidR="00006F79" w:rsidRPr="00EF0FDE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проекта</w:t>
      </w:r>
      <w:r w:rsidR="00006F79" w:rsidRPr="00EF0FDE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В ходе реализации совместного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проекта</w:t>
      </w:r>
      <w:r w:rsidR="001B07C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 детьми, родителями и педагогами 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достигнуты определённые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результаты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1D22E7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созданы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 предметно-развивающие уголки по группам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«Уголок родного </w:t>
      </w:r>
      <w:proofErr w:type="gramStart"/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края</w:t>
      </w:r>
      <w:proofErr w:type="gramEnd"/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 в котором собраны предметы 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>быта, олицетворяющая Табасаранцев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D22E7" w:rsidRDefault="001D22E7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22E7" w:rsidRDefault="009F74D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F74DE">
        <w:rPr>
          <w:rFonts w:ascii="Times New Roman" w:hAnsi="Times New Roman" w:cs="Times New Roman"/>
          <w:sz w:val="24"/>
          <w:szCs w:val="24"/>
          <w:lang w:eastAsia="ru-RU"/>
        </w:rPr>
        <w:t>изготовлены поделки  из папье-маше педагогами.</w:t>
      </w:r>
    </w:p>
    <w:p w:rsidR="009F74DE" w:rsidRPr="00FD2A52" w:rsidRDefault="001D22E7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2735B61">
            <wp:extent cx="1320085" cy="1004552"/>
            <wp:effectExtent l="0" t="0" r="0" b="5715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8850" cy="10036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5494CEE">
            <wp:extent cx="1378040" cy="927278"/>
            <wp:effectExtent l="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315" cy="9274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A20AE96">
            <wp:extent cx="1004552" cy="1036749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290" cy="10375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сформированы устойчивые знания и интерес к истории </w:t>
      </w:r>
      <w:r w:rsidR="009F74DE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табасаранцев</w:t>
      </w:r>
      <w:r w:rsidR="009F74DE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обычаев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традиций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создан устойчивый интерес к устном -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народному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 декоративн</w:t>
      </w:r>
      <w:proofErr w:type="gramStart"/>
      <w:r w:rsidRPr="00FD2A52">
        <w:rPr>
          <w:rFonts w:ascii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прикладному искусству;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установились взаимоотношения между детьми и родителями, благодаря совместной деятельности в ходе организации проведения совместных фольклорных - праздников, развлечений, обрядов.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вовлечение каждого ребенка в творческую - поисковую деятельность;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собран наглядный материал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 иллюстраци</w:t>
      </w:r>
      <w:r w:rsidR="000A796B">
        <w:rPr>
          <w:rFonts w:ascii="Times New Roman" w:hAnsi="Times New Roman" w:cs="Times New Roman"/>
          <w:sz w:val="24"/>
          <w:szCs w:val="24"/>
          <w:lang w:eastAsia="ru-RU"/>
        </w:rPr>
        <w:t xml:space="preserve">и, картины, фотографии костюмы </w:t>
      </w:r>
      <w:proofErr w:type="spellStart"/>
      <w:r w:rsidR="000A796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табасаранов</w:t>
      </w:r>
      <w:proofErr w:type="spellEnd"/>
      <w:r w:rsidRPr="00FD2A5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D5A4B" w:rsidRPr="00FD2A52" w:rsidRDefault="00E2025F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pict>
          <v:shape id="_x0000_i1026" type="#_x0000_t75" style="width:136.4pt;height:104.95pt">
            <v:imagedata r:id="rId17" o:title="6e17d061-8d0b-4354-8dd6-f10df5cbb73f"/>
            <v:shadow on="t" color="#00b050"/>
          </v:shape>
        </w:pict>
      </w:r>
      <w:r w:rsidR="00A27B8E"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27" type="#_x0000_t75" style="width:136.4pt;height:104.95pt">
            <v:imagedata r:id="rId18" o:title="c24f1ed3-d701-43a5-bba6-269e8e541266"/>
          </v:shape>
        </w:pict>
      </w:r>
      <w:r w:rsidR="00E710C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28" type="#_x0000_t75" style="width:136.4pt;height:104.95pt">
            <v:imagedata r:id="rId19" o:title="Изображение WhatsApp 2024-11-06 в 19.51"/>
          </v:shape>
        </w:pic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• подобранна фонотека, СД, аудио записи </w:t>
      </w:r>
      <w:r w:rsidR="000A796B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табасаранской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народной музыки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b/>
          <w:sz w:val="24"/>
          <w:szCs w:val="24"/>
          <w:lang w:eastAsia="ru-RU"/>
        </w:rPr>
        <w:t>Методическая копилка</w:t>
      </w:r>
      <w:r w:rsidRPr="00EA717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1. Разработки сценариев, занятий, развлечений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2. Конспекты бесед.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3 .Подборка музыкального материала (</w:t>
      </w:r>
      <w:proofErr w:type="spellStart"/>
      <w:r w:rsidRPr="00EA7175">
        <w:rPr>
          <w:rFonts w:ascii="Times New Roman" w:hAnsi="Times New Roman" w:cs="Times New Roman"/>
          <w:sz w:val="24"/>
          <w:szCs w:val="24"/>
          <w:lang w:eastAsia="ru-RU"/>
        </w:rPr>
        <w:t>игры</w:t>
      </w:r>
      <w:proofErr w:type="gramStart"/>
      <w:r w:rsidRPr="00EA7175">
        <w:rPr>
          <w:rFonts w:ascii="Times New Roman" w:hAnsi="Times New Roman" w:cs="Times New Roman"/>
          <w:sz w:val="24"/>
          <w:szCs w:val="24"/>
          <w:lang w:eastAsia="ru-RU"/>
        </w:rPr>
        <w:t>,з</w:t>
      </w:r>
      <w:proofErr w:type="gramEnd"/>
      <w:r w:rsidRPr="00EA7175">
        <w:rPr>
          <w:rFonts w:ascii="Times New Roman" w:hAnsi="Times New Roman" w:cs="Times New Roman"/>
          <w:sz w:val="24"/>
          <w:szCs w:val="24"/>
          <w:lang w:eastAsia="ru-RU"/>
        </w:rPr>
        <w:t>агадки,стихи,потешки</w:t>
      </w:r>
      <w:proofErr w:type="spellEnd"/>
      <w:r w:rsidRPr="00EA7175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4. Изготовление атрибутов, костюмов с привлечением детей и родителей.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5. Подборка консультационного материала работы с родителями.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6. Изготовление поделок.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7. Роспись дагестанской глиняной посуды.</w:t>
      </w:r>
    </w:p>
    <w:p w:rsidR="00EA7175" w:rsidRP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 xml:space="preserve">8. Детские работы по </w:t>
      </w:r>
      <w:proofErr w:type="gramStart"/>
      <w:r w:rsidRPr="00EA7175">
        <w:rPr>
          <w:rFonts w:ascii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EA7175">
        <w:rPr>
          <w:rFonts w:ascii="Times New Roman" w:hAnsi="Times New Roman" w:cs="Times New Roman"/>
          <w:sz w:val="24"/>
          <w:szCs w:val="24"/>
          <w:lang w:eastAsia="ru-RU"/>
        </w:rPr>
        <w:t xml:space="preserve"> отображающие свой родной край.</w:t>
      </w:r>
    </w:p>
    <w:p w:rsidR="00EA7175" w:rsidRDefault="00EA7175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EA7175">
        <w:rPr>
          <w:rFonts w:ascii="Times New Roman" w:hAnsi="Times New Roman" w:cs="Times New Roman"/>
          <w:sz w:val="24"/>
          <w:szCs w:val="24"/>
          <w:lang w:eastAsia="ru-RU"/>
        </w:rPr>
        <w:t>9.Апликация «Узоры для ковра»</w:t>
      </w:r>
    </w:p>
    <w:p w:rsidR="001D5A4B" w:rsidRPr="00EA7175" w:rsidRDefault="001D5A4B" w:rsidP="00EA7175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D5A4B" w:rsidRPr="001D5A4B" w:rsidRDefault="001D5A4B" w:rsidP="001D5A4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D5A4B">
        <w:rPr>
          <w:rFonts w:ascii="Times New Roman" w:hAnsi="Times New Roman" w:cs="Times New Roman"/>
          <w:b/>
          <w:sz w:val="24"/>
          <w:szCs w:val="24"/>
          <w:lang w:eastAsia="ru-RU"/>
        </w:rPr>
        <w:t>Этапы проекта</w:t>
      </w:r>
    </w:p>
    <w:p w:rsidR="001D5A4B" w:rsidRPr="001D5A4B" w:rsidRDefault="001D5A4B" w:rsidP="001D5A4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D5A4B">
        <w:rPr>
          <w:rFonts w:ascii="Times New Roman" w:hAnsi="Times New Roman" w:cs="Times New Roman"/>
          <w:sz w:val="24"/>
          <w:szCs w:val="24"/>
          <w:lang w:eastAsia="ru-RU"/>
        </w:rPr>
        <w:t>1. Работа с детьми по всем видам образовательной деятельности</w:t>
      </w:r>
    </w:p>
    <w:p w:rsidR="001D5A4B" w:rsidRPr="001D5A4B" w:rsidRDefault="001D5A4B" w:rsidP="001D5A4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D5A4B">
        <w:rPr>
          <w:rFonts w:ascii="Times New Roman" w:hAnsi="Times New Roman" w:cs="Times New Roman"/>
          <w:sz w:val="24"/>
          <w:szCs w:val="24"/>
          <w:lang w:eastAsia="ru-RU"/>
        </w:rPr>
        <w:t>2. Организованные формы обучения на занятиях.</w:t>
      </w:r>
    </w:p>
    <w:p w:rsidR="001D5A4B" w:rsidRPr="001D5A4B" w:rsidRDefault="001D5A4B" w:rsidP="001D5A4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D5A4B">
        <w:rPr>
          <w:rFonts w:ascii="Times New Roman" w:hAnsi="Times New Roman" w:cs="Times New Roman"/>
          <w:sz w:val="24"/>
          <w:szCs w:val="24"/>
          <w:lang w:eastAsia="ru-RU"/>
        </w:rPr>
        <w:t>3.  Совместная просветительская работа с детьми и родителями.</w:t>
      </w:r>
    </w:p>
    <w:p w:rsidR="001D5A4B" w:rsidRPr="001D5A4B" w:rsidRDefault="001D5A4B" w:rsidP="001D5A4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D5A4B">
        <w:rPr>
          <w:rFonts w:ascii="Times New Roman" w:hAnsi="Times New Roman" w:cs="Times New Roman"/>
          <w:sz w:val="24"/>
          <w:szCs w:val="24"/>
          <w:lang w:eastAsia="ru-RU"/>
        </w:rPr>
        <w:t>4. Совместная работа с педагогами ДОУ.</w:t>
      </w:r>
    </w:p>
    <w:p w:rsidR="000A796B" w:rsidRDefault="001D5A4B" w:rsidP="001D5A4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1D5A4B">
        <w:rPr>
          <w:rFonts w:ascii="Times New Roman" w:hAnsi="Times New Roman" w:cs="Times New Roman"/>
          <w:sz w:val="24"/>
          <w:szCs w:val="24"/>
          <w:lang w:eastAsia="ru-RU"/>
        </w:rPr>
        <w:t>5. Самостоятельная деятельность детей</w:t>
      </w:r>
    </w:p>
    <w:p w:rsidR="000A796B" w:rsidRDefault="000A796B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796B" w:rsidRPr="000A796B" w:rsidRDefault="000A796B" w:rsidP="000A796B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A796B">
        <w:rPr>
          <w:rFonts w:ascii="Times New Roman" w:hAnsi="Times New Roman" w:cs="Times New Roman"/>
          <w:b/>
          <w:sz w:val="24"/>
          <w:szCs w:val="24"/>
          <w:lang w:eastAsia="ru-RU"/>
        </w:rPr>
        <w:t>Этапы проекта:</w:t>
      </w:r>
    </w:p>
    <w:p w:rsidR="000A796B" w:rsidRPr="000A796B" w:rsidRDefault="000A796B" w:rsidP="000A796B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A796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I. Подготовительный </w:t>
      </w:r>
    </w:p>
    <w:p w:rsidR="000A796B" w:rsidRPr="000A796B" w:rsidRDefault="000A796B" w:rsidP="000A796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A796B">
        <w:rPr>
          <w:rFonts w:ascii="Times New Roman" w:hAnsi="Times New Roman" w:cs="Times New Roman"/>
          <w:sz w:val="24"/>
          <w:szCs w:val="24"/>
          <w:lang w:eastAsia="ru-RU"/>
        </w:rPr>
        <w:t>Определение педагогом темы, целей и задач, содержание проекта,</w:t>
      </w:r>
      <w:r w:rsidR="00EA717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0A796B">
        <w:rPr>
          <w:rFonts w:ascii="Times New Roman" w:hAnsi="Times New Roman" w:cs="Times New Roman"/>
          <w:sz w:val="24"/>
          <w:szCs w:val="24"/>
          <w:lang w:eastAsia="ru-RU"/>
        </w:rPr>
        <w:t>прогназирования</w:t>
      </w:r>
      <w:proofErr w:type="spellEnd"/>
      <w:r w:rsidRPr="000A796B">
        <w:rPr>
          <w:rFonts w:ascii="Times New Roman" w:hAnsi="Times New Roman" w:cs="Times New Roman"/>
          <w:sz w:val="24"/>
          <w:szCs w:val="24"/>
          <w:lang w:eastAsia="ru-RU"/>
        </w:rPr>
        <w:t xml:space="preserve"> результата.</w:t>
      </w:r>
    </w:p>
    <w:p w:rsidR="000A796B" w:rsidRPr="000A796B" w:rsidRDefault="000A796B" w:rsidP="000A796B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ru-RU"/>
        </w:rPr>
      </w:pPr>
      <w:r w:rsidRPr="000A796B">
        <w:rPr>
          <w:rFonts w:ascii="Times New Roman" w:hAnsi="Times New Roman" w:cs="Times New Roman"/>
          <w:sz w:val="24"/>
          <w:szCs w:val="24"/>
          <w:lang w:eastAsia="ru-RU"/>
        </w:rPr>
        <w:t>Обсуждение с родителями проекта, выяснение возможностей, средств,</w:t>
      </w:r>
    </w:p>
    <w:p w:rsidR="000A796B" w:rsidRPr="000A796B" w:rsidRDefault="00EA7175" w:rsidP="000A79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</w:t>
      </w:r>
      <w:r w:rsidR="00363D9C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0A796B" w:rsidRPr="000A796B">
        <w:rPr>
          <w:rFonts w:ascii="Times New Roman" w:hAnsi="Times New Roman" w:cs="Times New Roman"/>
          <w:sz w:val="24"/>
          <w:szCs w:val="24"/>
          <w:lang w:eastAsia="ru-RU"/>
        </w:rPr>
        <w:t>азработка  плана работы</w:t>
      </w:r>
      <w:r w:rsidR="00363D9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796B" w:rsidRPr="000A796B" w:rsidRDefault="000A796B" w:rsidP="000A796B">
      <w:pPr>
        <w:pStyle w:val="a4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0A796B">
        <w:rPr>
          <w:rFonts w:ascii="Times New Roman" w:hAnsi="Times New Roman" w:cs="Times New Roman"/>
          <w:b/>
          <w:sz w:val="24"/>
          <w:szCs w:val="24"/>
          <w:u w:val="single"/>
          <w:lang w:val="en-US" w:eastAsia="ru-RU"/>
        </w:rPr>
        <w:t>II</w:t>
      </w:r>
      <w:r w:rsidRPr="000A796B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. Основной </w:t>
      </w:r>
    </w:p>
    <w:p w:rsidR="000A796B" w:rsidRDefault="000A796B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A796B" w:rsidRPr="00FD2A52" w:rsidRDefault="000A796B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C6CCE" w:rsidRPr="00FD2A52" w:rsidRDefault="005C6CC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EF64BD" w:rsidRDefault="00006F79" w:rsidP="00EF64BD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EF64BD">
        <w:rPr>
          <w:rFonts w:ascii="Times New Roman" w:hAnsi="Times New Roman" w:cs="Times New Roman"/>
          <w:b/>
          <w:sz w:val="24"/>
          <w:szCs w:val="24"/>
          <w:lang w:eastAsia="ru-RU"/>
        </w:rPr>
        <w:t>Перспективный план по </w:t>
      </w:r>
      <w:r w:rsidRPr="00EF64B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ознакомлению детей</w:t>
      </w:r>
      <w:r w:rsidR="00EA7175">
        <w:rPr>
          <w:rFonts w:ascii="Times New Roman" w:hAnsi="Times New Roman" w:cs="Times New Roman"/>
          <w:b/>
          <w:sz w:val="24"/>
          <w:szCs w:val="24"/>
          <w:lang w:eastAsia="ru-RU"/>
        </w:rPr>
        <w:t> дошкольных гру</w:t>
      </w:r>
      <w:proofErr w:type="gramStart"/>
      <w:r w:rsidR="00EA717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пп </w:t>
      </w:r>
      <w:r w:rsidR="00EF64B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F64BD">
        <w:rPr>
          <w:rFonts w:ascii="Times New Roman" w:hAnsi="Times New Roman" w:cs="Times New Roman"/>
          <w:b/>
          <w:sz w:val="24"/>
          <w:szCs w:val="24"/>
          <w:lang w:eastAsia="ru-RU"/>
        </w:rPr>
        <w:t>с </w:t>
      </w:r>
      <w:r w:rsidRPr="00EF64B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тр</w:t>
      </w:r>
      <w:proofErr w:type="gramEnd"/>
      <w:r w:rsidRPr="00EF64B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а</w:t>
      </w:r>
      <w:r w:rsidR="0018343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дициями и обычаями табасаранского-</w:t>
      </w:r>
      <w:proofErr w:type="spellStart"/>
      <w:r w:rsidR="0018343F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хивского</w:t>
      </w:r>
      <w:proofErr w:type="spellEnd"/>
      <w:r w:rsidRPr="00EF64BD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народа</w:t>
      </w:r>
    </w:p>
    <w:p w:rsidR="00006F79" w:rsidRPr="00B129CC" w:rsidRDefault="0018343F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«Моё родное село </w:t>
      </w:r>
      <w:proofErr w:type="spellStart"/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Хив</w:t>
      </w:r>
      <w:proofErr w:type="spellEnd"/>
      <w:r w:rsidR="00006F79" w:rsidRPr="00B129CC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!»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Познак</w:t>
      </w:r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омить детей </w:t>
      </w:r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с историей </w:t>
      </w:r>
      <w:r w:rsidR="00363D9C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образования села </w:t>
      </w:r>
      <w:proofErr w:type="spellStart"/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Хив</w:t>
      </w:r>
      <w:proofErr w:type="spellEnd"/>
      <w:proofErr w:type="gramStart"/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Развивать познавательный интерес, любознательность, творческие способности.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Развитие речи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«Красота и богатство </w:t>
      </w:r>
      <w:proofErr w:type="spellStart"/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Хивского</w:t>
      </w:r>
      <w:proofErr w:type="spellEnd"/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района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Рисование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Достапримечательности</w:t>
      </w:r>
      <w:proofErr w:type="spellEnd"/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села </w:t>
      </w:r>
      <w:proofErr w:type="spellStart"/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Хив</w:t>
      </w:r>
      <w:proofErr w:type="spellEnd"/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!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Музыка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«День единства народов Дагестана!»</w:t>
      </w:r>
      <w:r w:rsidR="001B6D7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="001B6D7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Эбелцан</w:t>
      </w:r>
      <w:proofErr w:type="spellEnd"/>
      <w:r w:rsidR="001B6D76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- Рассматривание иллюстр</w:t>
      </w:r>
      <w:r w:rsidR="007F4299">
        <w:rPr>
          <w:rFonts w:ascii="Times New Roman" w:hAnsi="Times New Roman" w:cs="Times New Roman"/>
          <w:sz w:val="24"/>
          <w:szCs w:val="24"/>
          <w:lang w:eastAsia="ru-RU"/>
        </w:rPr>
        <w:t>аций, заучивание стихов табасаранских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поэтов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- Чтение произведений </w:t>
      </w:r>
      <w:proofErr w:type="spellStart"/>
      <w:r w:rsidR="003827C3">
        <w:rPr>
          <w:rFonts w:ascii="Times New Roman" w:hAnsi="Times New Roman" w:cs="Times New Roman"/>
          <w:sz w:val="24"/>
          <w:szCs w:val="24"/>
          <w:lang w:eastAsia="ru-RU"/>
        </w:rPr>
        <w:t>Гюльбика</w:t>
      </w:r>
      <w:proofErr w:type="spellEnd"/>
      <w:r w:rsidR="003827C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3827C3">
        <w:rPr>
          <w:rFonts w:ascii="Times New Roman" w:hAnsi="Times New Roman" w:cs="Times New Roman"/>
          <w:sz w:val="24"/>
          <w:szCs w:val="24"/>
          <w:lang w:eastAsia="ru-RU"/>
        </w:rPr>
        <w:t>Омарова</w:t>
      </w:r>
      <w:proofErr w:type="gramStart"/>
      <w:r w:rsidR="003827C3">
        <w:rPr>
          <w:rFonts w:ascii="Times New Roman" w:hAnsi="Times New Roman" w:cs="Times New Roman"/>
          <w:sz w:val="24"/>
          <w:szCs w:val="24"/>
          <w:lang w:eastAsia="ru-RU"/>
        </w:rPr>
        <w:t>,Э</w:t>
      </w:r>
      <w:proofErr w:type="gramEnd"/>
      <w:r w:rsidR="003827C3">
        <w:rPr>
          <w:rFonts w:ascii="Times New Roman" w:hAnsi="Times New Roman" w:cs="Times New Roman"/>
          <w:sz w:val="24"/>
          <w:szCs w:val="24"/>
          <w:lang w:eastAsia="ru-RU"/>
        </w:rPr>
        <w:t>льм</w:t>
      </w:r>
      <w:r w:rsidR="007F4299">
        <w:rPr>
          <w:rFonts w:ascii="Times New Roman" w:hAnsi="Times New Roman" w:cs="Times New Roman"/>
          <w:sz w:val="24"/>
          <w:szCs w:val="24"/>
          <w:lang w:eastAsia="ru-RU"/>
        </w:rPr>
        <w:t>иры</w:t>
      </w:r>
      <w:proofErr w:type="spellEnd"/>
      <w:r w:rsidR="007F429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F4299">
        <w:rPr>
          <w:rFonts w:ascii="Times New Roman" w:hAnsi="Times New Roman" w:cs="Times New Roman"/>
          <w:sz w:val="24"/>
          <w:szCs w:val="24"/>
          <w:lang w:eastAsia="ru-RU"/>
        </w:rPr>
        <w:t>Ашурбе</w:t>
      </w:r>
      <w:r w:rsidR="00A76390">
        <w:rPr>
          <w:rFonts w:ascii="Times New Roman" w:hAnsi="Times New Roman" w:cs="Times New Roman"/>
          <w:sz w:val="24"/>
          <w:szCs w:val="24"/>
          <w:lang w:eastAsia="ru-RU"/>
        </w:rPr>
        <w:t>ковой</w:t>
      </w:r>
      <w:proofErr w:type="spellEnd"/>
      <w:r w:rsidR="00A76390">
        <w:rPr>
          <w:rFonts w:ascii="Times New Roman" w:hAnsi="Times New Roman" w:cs="Times New Roman"/>
          <w:sz w:val="24"/>
          <w:szCs w:val="24"/>
          <w:lang w:eastAsia="ru-RU"/>
        </w:rPr>
        <w:t xml:space="preserve"> и других поэтов </w:t>
      </w:r>
      <w:r w:rsidR="00106D85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A76390">
        <w:rPr>
          <w:rFonts w:ascii="Times New Roman" w:hAnsi="Times New Roman" w:cs="Times New Roman"/>
          <w:sz w:val="24"/>
          <w:szCs w:val="24"/>
          <w:lang w:eastAsia="ru-RU"/>
        </w:rPr>
        <w:t>табасаранского народа</w:t>
      </w:r>
      <w:r w:rsidR="007F429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796B" w:rsidRPr="000A796B" w:rsidRDefault="000A796B" w:rsidP="000A796B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Pr="000A796B">
        <w:rPr>
          <w:rFonts w:ascii="Times New Roman" w:hAnsi="Times New Roman" w:cs="Times New Roman"/>
          <w:sz w:val="24"/>
          <w:szCs w:val="24"/>
          <w:lang w:eastAsia="ru-RU"/>
        </w:rPr>
        <w:t xml:space="preserve">Экскурсия в музей </w:t>
      </w:r>
      <w:r w:rsidR="00291673">
        <w:rPr>
          <w:rFonts w:ascii="Times New Roman" w:hAnsi="Times New Roman" w:cs="Times New Roman"/>
          <w:sz w:val="24"/>
          <w:szCs w:val="24"/>
          <w:lang w:eastAsia="ru-RU"/>
        </w:rPr>
        <w:t xml:space="preserve"> «Центр традиционной культуры народов России» </w:t>
      </w:r>
      <w:r w:rsidRPr="000A796B">
        <w:rPr>
          <w:rFonts w:ascii="Times New Roman" w:hAnsi="Times New Roman" w:cs="Times New Roman"/>
          <w:sz w:val="24"/>
          <w:szCs w:val="24"/>
          <w:lang w:eastAsia="ru-RU"/>
        </w:rPr>
        <w:t xml:space="preserve">в родном селе </w:t>
      </w:r>
      <w:proofErr w:type="spellStart"/>
      <w:r w:rsidRPr="000A796B">
        <w:rPr>
          <w:rFonts w:ascii="Times New Roman" w:hAnsi="Times New Roman" w:cs="Times New Roman"/>
          <w:sz w:val="24"/>
          <w:szCs w:val="24"/>
          <w:lang w:eastAsia="ru-RU"/>
        </w:rPr>
        <w:t>Хив</w:t>
      </w:r>
      <w:proofErr w:type="spellEnd"/>
      <w:r w:rsidRPr="000A796B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A796B" w:rsidRDefault="000A796B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43246" w:rsidRDefault="0000585E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455313" cy="1275008"/>
            <wp:effectExtent l="0" t="0" r="0" b="1905"/>
            <wp:docPr id="9" name="Рисунок 9" descr="C:\Users\гыук\Desktop\муз рук\WhatsApp Images\IMG-20190218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ыук\Desktop\муз рук\WhatsApp Images\IMG-20190218-WA000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5335" cy="1275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2963" cy="1268568"/>
            <wp:effectExtent l="0" t="0" r="635" b="8255"/>
            <wp:docPr id="10" name="Рисунок 10" descr="C:\Users\гыук\Desktop\муз рук\WhatsApp Images\IMG-20190218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Desktop\муз рук\WhatsApp Images\IMG-20190218-WA0007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983" cy="12685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91296" cy="1275008"/>
            <wp:effectExtent l="0" t="0" r="8890" b="1905"/>
            <wp:docPr id="11" name="Рисунок 11" descr="C:\Users\гыук\Desktop\муз рук\WhatsApp Images\IMG-201902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гыук\Desktop\муз рук\WhatsApp Images\IMG-20190218-WA002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315" cy="1275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0E63E80" wp14:editId="4BF89CCD">
            <wp:extent cx="1217053" cy="1275008"/>
            <wp:effectExtent l="0" t="0" r="2540" b="1905"/>
            <wp:docPr id="12" name="Рисунок 12" descr="C:\Users\гыук\Desktop\муз рук\эбелцан 2022\IMG-20220328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гыук\Desktop\муз рук\эбелцан 2022\IMG-20220328-WA003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83" cy="1275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643246" w:rsidRDefault="0064324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801EE" w:rsidRDefault="0000585E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A43852" wp14:editId="06115F16">
            <wp:extent cx="1217054" cy="1358720"/>
            <wp:effectExtent l="0" t="0" r="2540" b="0"/>
            <wp:docPr id="14" name="Рисунок 14" descr="C:\Users\гыук\Desktop\муз рук\день народного единства\IMG-2021091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гыук\Desktop\муз рук\день народного единства\IMG-20210916-WA002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91" cy="135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365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7365B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7365B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379726E" wp14:editId="4527E2F1">
            <wp:extent cx="1403797" cy="1358722"/>
            <wp:effectExtent l="0" t="0" r="6350" b="0"/>
            <wp:docPr id="15" name="Рисунок 15" descr="C:\Users\гыук\Desktop\муз рук\WhatsApp Images\IMG-20190315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гыук\Desktop\муз рук\WhatsApp Images\IMG-20190315-WA001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818" cy="1358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15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6A15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15314AD" wp14:editId="4B4D2E47">
            <wp:extent cx="1287887" cy="1352279"/>
            <wp:effectExtent l="0" t="0" r="7620" b="635"/>
            <wp:docPr id="13" name="Рисунок 13" descr="C:\Users\гыук\Desktop\муз рук\эбелцан 2022\IMG-20220328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гыук\Desktop\муз рук\эбелцан 2022\IMG-20220328-WA002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929" cy="1352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66D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29" type="#_x0000_t75" style="width:92.3pt;height:104.95pt">
            <v:imagedata r:id="rId27" o:title="d9b73ce3-a15c-4bfd-8940-ee8e464f5702"/>
          </v:shape>
        </w:pict>
      </w:r>
      <w:r w:rsidR="00366D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8801EE" w:rsidRDefault="008801EE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8801EE" w:rsidRDefault="008801EE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0585E" w:rsidRDefault="008801EE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</w:t>
      </w:r>
      <w:r w:rsidR="00E2025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0" type="#_x0000_t75" style="width:95.85pt;height:124.75pt">
            <v:imagedata r:id="rId28" o:title="2805900e-2e68-4754-80e9-0f611b347f86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9995" cy="1570990"/>
            <wp:effectExtent l="0" t="0" r="8255" b="0"/>
            <wp:docPr id="33" name="Рисунок 33" descr="e80d16e0-5314-4e48-b196-947e57dfa8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e80d16e0-5314-4e48-b196-947e57dfa8de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157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2F55" w:rsidRDefault="006D2F55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3246" w:rsidRDefault="0064324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3246" w:rsidRDefault="00E2025F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1" type="#_x0000_t75" style="width:97.85pt;height:124.75pt">
            <v:imagedata r:id="rId30" o:title="98a2e4be-df94-4903-92de-2dc67f1010d2"/>
          </v:shape>
        </w:pict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4860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2" type="#_x0000_t75" style="width:120.15pt;height:125.75pt">
            <v:imagedata r:id="rId31" o:title="02ccced5-46d5-4324-a08e-67cf3a3c6716"/>
          </v:shape>
        </w:pict>
      </w:r>
      <w:r w:rsidR="004860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</w:t>
      </w:r>
      <w:r w:rsidR="0048602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3" type="#_x0000_t75" style="width:117.65pt;height:125.75pt">
            <v:imagedata r:id="rId32" o:title="cee61806-388f-4dd5-8d4c-6647825936f6"/>
          </v:shape>
        </w:pict>
      </w:r>
      <w:r w:rsidR="00CC75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643246" w:rsidRDefault="0064324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6029" w:rsidRDefault="00E2025F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4" type="#_x0000_t75" style="width:97.35pt;height:127.75pt">
            <v:imagedata r:id="rId33" o:title="Изображение WhatsApp 2024-10-30 в 20"/>
          </v:shape>
        </w:pict>
      </w:r>
      <w:r w:rsidR="00CC75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5" type="#_x0000_t75" style="width:98.35pt;height:127.25pt">
            <v:imagedata r:id="rId34" o:title="Изображение WhatsApp 2024-10-30 в 20"/>
          </v:shape>
        </w:pict>
      </w:r>
      <w:r w:rsidR="00CC75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D2F55">
        <w:rPr>
          <w:noProof/>
          <w:lang w:eastAsia="ru-RU"/>
        </w:rPr>
        <w:t xml:space="preserve">   </w:t>
      </w:r>
      <w:r w:rsidR="00DB0D54">
        <w:rPr>
          <w:noProof/>
          <w:lang w:eastAsia="ru-RU"/>
        </w:rPr>
        <w:drawing>
          <wp:inline distT="0" distB="0" distL="0" distR="0" wp14:anchorId="2886F50D" wp14:editId="5C73ACBE">
            <wp:extent cx="1217054" cy="1577662"/>
            <wp:effectExtent l="0" t="0" r="2540" b="3810"/>
            <wp:docPr id="26" name="Рисунок 26" descr="https://avatars.mds.yandex.net/i?id=ffbb8dc171a2c64b8f86f458bf1e4690c6229181-1010572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i?id=ffbb8dc171a2c64b8f86f458bf1e4690c6229181-1010572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054" cy="157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2F55">
        <w:rPr>
          <w:noProof/>
          <w:lang w:eastAsia="ru-RU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6" type="#_x0000_t75" style="width:98.35pt;height:126.25pt">
            <v:imagedata r:id="rId36" o:title="Изображение WhatsApp 2024-10-30 в 20"/>
          </v:shape>
        </w:pict>
      </w:r>
    </w:p>
    <w:p w:rsidR="00EC6029" w:rsidRDefault="00EC6029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bookmarkStart w:id="0" w:name="_GoBack"/>
      <w:bookmarkEnd w:id="0"/>
    </w:p>
    <w:p w:rsidR="00366D28" w:rsidRDefault="00E2025F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i1037" type="#_x0000_t75" style="width:95.85pt;height:124.75pt">
            <v:imagedata r:id="rId37" o:title="Изображение WhatsApp 2024-10-09 в 13"/>
          </v:shape>
        </w:pict>
      </w:r>
      <w:r w:rsidR="006D2F55">
        <w:rPr>
          <w:noProof/>
          <w:lang w:eastAsia="ru-RU"/>
        </w:rPr>
        <w:t xml:space="preserve">     </w:t>
      </w:r>
      <w:r w:rsidR="00EC6029">
        <w:rPr>
          <w:noProof/>
          <w:lang w:eastAsia="ru-RU"/>
        </w:rPr>
        <w:drawing>
          <wp:inline distT="0" distB="0" distL="0" distR="0" wp14:anchorId="178E322D" wp14:editId="1FFEA944">
            <wp:extent cx="1326524" cy="1584101"/>
            <wp:effectExtent l="0" t="0" r="6985" b="0"/>
            <wp:docPr id="27" name="Рисунок 27" descr="https://avatars.mds.yandex.net/i?id=43bb9a32c44eba8510ee560cba8bac3d0d754fa9-1294275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i?id=43bb9a32c44eba8510ee560cba8bac3d0d754fa9-1294275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629" cy="1584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2E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3832E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7053" cy="1584100"/>
            <wp:effectExtent l="0" t="0" r="2540" b="0"/>
            <wp:docPr id="29" name="Рисунок 29" descr="G:\ПРОЕКТ ИСТОРИЯ МОЕГО НАРОДА\IMG_20241025_104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:\ПРОЕКТ ИСТОРИЯ МОЕГО НАРОДА\IMG_20241025_10475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104" cy="1584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398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38" type="#_x0000_t75" style="width:116.1pt;height:124.75pt">
            <v:imagedata r:id="rId40" o:title="Изображение WhatsApp 2024-10-31 в 21"/>
          </v:shape>
        </w:pict>
      </w:r>
    </w:p>
    <w:p w:rsidR="008801EE" w:rsidRDefault="008801E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129CC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</w:t>
      </w:r>
      <w:r w:rsidR="006341F1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8801E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19D5EB7">
            <wp:extent cx="1828800" cy="1538418"/>
            <wp:effectExtent l="0" t="0" r="0" b="508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259" cy="153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41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 w:rsidR="006341F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9403" cy="1545465"/>
            <wp:effectExtent l="0" t="0" r="0" b="0"/>
            <wp:docPr id="44" name="Рисунок 44" descr="C:\Users\гыук\Desktop\муз рук\WhatsApp Images\ирада\IMG_20190717_102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Users\гыук\Desktop\муз рук\WhatsApp Images\ирада\IMG_20190717_102406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44" cy="1545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1EE" w:rsidRPr="00FD2A52" w:rsidRDefault="008801E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4013A3" w:rsidRDefault="000A796B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r w:rsidR="007F4299" w:rsidRPr="004013A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</w:t>
      </w:r>
      <w:r w:rsidR="00EA7175" w:rsidRPr="004013A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Обычаи и традиции моего народа </w:t>
      </w:r>
      <w:r w:rsidR="00006F79" w:rsidRPr="004013A3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</w:t>
      </w:r>
    </w:p>
    <w:p w:rsidR="00006F79" w:rsidRPr="00FD2A52" w:rsidRDefault="007F429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Познакомить детей</w:t>
      </w:r>
      <w:r>
        <w:rPr>
          <w:rFonts w:ascii="Times New Roman" w:hAnsi="Times New Roman" w:cs="Times New Roman"/>
          <w:sz w:val="24"/>
          <w:szCs w:val="24"/>
          <w:lang w:eastAsia="ru-RU"/>
        </w:rPr>
        <w:t> с историей табасаранского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народа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Развивать образное восприятие, познавательный интерес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7F4299">
        <w:rPr>
          <w:rFonts w:ascii="Times New Roman" w:hAnsi="Times New Roman" w:cs="Times New Roman"/>
          <w:sz w:val="24"/>
          <w:szCs w:val="24"/>
          <w:lang w:eastAsia="ru-RU"/>
        </w:rPr>
        <w:t> к истории табасаранского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-Развитие речи </w:t>
      </w:r>
      <w:r w:rsidR="007F4299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«Табасаранские</w:t>
      </w:r>
      <w:r w:rsidR="00A7639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национальные 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традиции»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-Лепка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 "Самые прекрасные кувшины</w:t>
      </w:r>
      <w:proofErr w:type="gramStart"/>
      <w:r w:rsidRPr="00FD2A52">
        <w:rPr>
          <w:rFonts w:ascii="Times New Roman" w:hAnsi="Times New Roman" w:cs="Times New Roman"/>
          <w:sz w:val="24"/>
          <w:szCs w:val="24"/>
          <w:lang w:eastAsia="ru-RU"/>
        </w:rPr>
        <w:t>!"</w:t>
      </w:r>
      <w:proofErr w:type="gramEnd"/>
    </w:p>
    <w:p w:rsidR="00006F79" w:rsidRDefault="00A76390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-.Беседа "Поэты табасаранского народа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"</w:t>
      </w:r>
      <w:proofErr w:type="gramEnd"/>
    </w:p>
    <w:p w:rsidR="00915888" w:rsidRPr="00FD2A52" w:rsidRDefault="00915888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915888">
        <w:rPr>
          <w:rFonts w:ascii="Times New Roman" w:hAnsi="Times New Roman" w:cs="Times New Roman"/>
          <w:sz w:val="24"/>
          <w:szCs w:val="24"/>
          <w:lang w:eastAsia="ru-RU"/>
        </w:rPr>
        <w:t>-Рисование «Мое село!»</w:t>
      </w:r>
    </w:p>
    <w:p w:rsidR="00006F79" w:rsidRDefault="00915888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Организация выс</w:t>
      </w:r>
      <w:r w:rsidR="00B851F2">
        <w:rPr>
          <w:rFonts w:ascii="Times New Roman" w:hAnsi="Times New Roman" w:cs="Times New Roman"/>
          <w:sz w:val="24"/>
          <w:szCs w:val="24"/>
          <w:lang w:eastAsia="ru-RU"/>
        </w:rPr>
        <w:t>тавка «Моё родное село»</w:t>
      </w:r>
    </w:p>
    <w:p w:rsidR="00EA7175" w:rsidRDefault="00EA717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65B4" w:rsidRDefault="007365B4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0012" cy="1783723"/>
            <wp:effectExtent l="0" t="0" r="0" b="6985"/>
            <wp:docPr id="16" name="Рисунок 16" descr="C:\Users\гыук\Desktop\муз рук\33\IMG-2021011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гыук\Desktop\муз рук\33\IMG-20210118-WA000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37" cy="1783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97356" cy="1783724"/>
            <wp:effectExtent l="0" t="0" r="0" b="6985"/>
            <wp:docPr id="17" name="Рисунок 17" descr="C:\Users\гыук\Desktop\муз рук\33\IMG-2021011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гыук\Desktop\муз рук\33\IMG-20210118-WA002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378" cy="1783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01143" cy="1777283"/>
            <wp:effectExtent l="0" t="0" r="3810" b="0"/>
            <wp:docPr id="18" name="Рисунок 18" descr="C:\Users\гыук\Desktop\муз рук\100 - ДАССР\роль женщины  в развитии и становления дагестана\IMG-202101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гыук\Desktop\муз рук\100 - ДАССР\роль женщины  в развитии и становления дагестана\IMG-20210118-WA0044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162" cy="1777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23492" cy="1770843"/>
            <wp:effectExtent l="0" t="0" r="0" b="1270"/>
            <wp:docPr id="19" name="Рисунок 19" descr="C:\Users\гыук\Desktop\муз рук\100 - ДАССР\роль женщины  в развитии и становления дагестана\IMG-20210118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гыук\Desktop\муз рук\100 - ДАССР\роль женщины  в развитии и становления дагестана\IMG-20210118-WA0037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513" cy="1770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</w:p>
    <w:p w:rsidR="00643246" w:rsidRDefault="0064324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C756D" w:rsidRDefault="007365B4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0012" cy="1700012"/>
            <wp:effectExtent l="0" t="0" r="0" b="0"/>
            <wp:docPr id="20" name="Рисунок 20" descr="C:\Users\гыук\Desktop\муз рук\100 - ДАССР\роль женщины  в развитии и становления дагестана\IMG-20210118-WA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гыук\Desktop\муз рук\100 - ДАССР\роль женщины  в развитии и становления дагестана\IMG-20210118-WA005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37" cy="1700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0011" cy="1706451"/>
            <wp:effectExtent l="0" t="0" r="0" b="8255"/>
            <wp:docPr id="21" name="Рисунок 21" descr="C:\Users\гыук\Desktop\муз рук\100 - ДАССР\роль женщины  в развитии и становления дагестана\IMG-202101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гыук\Desktop\муз рук\100 - ДАССР\роль женщины  в развитии и становления дагестана\IMG-20210118-WA000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0037" cy="1706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68947" cy="1719330"/>
            <wp:effectExtent l="0" t="0" r="0" b="0"/>
            <wp:docPr id="22" name="Рисунок 22" descr="C:\Users\гыук\Desktop\муз рук\100 - ДАССР\флешмоб в национальных костюмах\IMG_20210115_0952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гыук\Desktop\муз рук\100 - ДАССР\флешмоб в национальных костюмах\IMG_20210115_095211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979" cy="1719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49628" cy="1719330"/>
            <wp:effectExtent l="0" t="0" r="0" b="0"/>
            <wp:docPr id="23" name="Рисунок 23" descr="C:\Users\гыук\Desktop\муз рук\100 - ДАССР\флешмоб в национальных костюмах\IMG_20210115_1033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ыук\Desktop\муз рук\100 - ДАССР\флешмоб в национальных костюмах\IMG_20210115_103324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660" cy="171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56D" w:rsidRDefault="00CC756D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80272" w:rsidRDefault="00E2025F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i1039" type="#_x0000_t75" style="width:115.6pt;height:130.3pt">
            <v:imagedata r:id="rId51" o:title="Изображение WhatsApp 2024-10-30 в 20"/>
          </v:shape>
        </w:pict>
      </w:r>
      <w:r w:rsidR="00CC75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DB0D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40" type="#_x0000_t75" style="width:105.95pt;height:130.8pt">
            <v:imagedata r:id="rId52" o:title="Изображение WhatsApp 2024-10-30 в 20"/>
          </v:shape>
        </w:pict>
      </w:r>
      <w:r w:rsidR="00DB0D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07C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1B07C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87829" cy="1661374"/>
            <wp:effectExtent l="0" t="0" r="7620" b="0"/>
            <wp:docPr id="30" name="Рисунок 30" descr="Изображение WhatsApp 2024-10-30 в 20.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Изображение WhatsApp 2024-10-30 в 20.41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780" cy="1661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341F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C7000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74631" cy="1654934"/>
            <wp:effectExtent l="0" t="0" r="0" b="2540"/>
            <wp:docPr id="42" name="Рисунок 42" descr="C:\Users\гыук\Desktop\муз рук\эбельцан 2021\IMG_20210319_103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гыук\Desktop\муз рук\эбельцан 2021\IMG_20210319_103104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676" cy="165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0272" w:rsidRDefault="00E80272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C756D" w:rsidRDefault="001B07C1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B07C1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E2025F"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41" type="#_x0000_t75" style="width:136.4pt;height:148.55pt">
            <v:imagedata r:id="rId55" o:title="Изображение WhatsApp 2024-10-31 в 21"/>
          </v:shape>
        </w:pict>
      </w:r>
      <w:r w:rsidR="008801E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42" type="#_x0000_t75" style="width:136.4pt;height:148.55pt">
            <v:imagedata r:id="rId56" o:title="Изображение WhatsApp 2024-10-31 в 21"/>
          </v:shape>
        </w:pict>
      </w:r>
      <w:r w:rsidR="008801EE"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  <w:r w:rsidR="00E2025F"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43" type="#_x0000_t75" style="width:136.4pt;height:147.55pt">
            <v:imagedata r:id="rId57" o:title="Изображение WhatsApp 2024-10-31 в 21"/>
          </v:shape>
        </w:pict>
      </w:r>
      <w:r w:rsidR="006341F1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</w:p>
    <w:p w:rsidR="00291673" w:rsidRDefault="00291673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41F1" w:rsidRDefault="006341F1" w:rsidP="0029167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341F1" w:rsidRDefault="006341F1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07C1" w:rsidRPr="00FD2A52" w:rsidRDefault="001B07C1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B851F2" w:rsidRDefault="00B851F2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="00006F79" w:rsidRPr="00B851F2">
        <w:rPr>
          <w:rFonts w:ascii="Times New Roman" w:hAnsi="Times New Roman" w:cs="Times New Roman"/>
          <w:b/>
          <w:sz w:val="24"/>
          <w:szCs w:val="24"/>
          <w:lang w:eastAsia="ru-RU"/>
        </w:rPr>
        <w:t>" Самое красивое горное село"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1. Формировать знания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о своем народе</w:t>
      </w:r>
      <w:r w:rsidR="00E802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Закрепить знания об особенностях сельского быта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Чем занимаются люди села.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4. Развивать эстетические чувства.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-Аппликация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«Узоры для осеннего ковра!»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4A68" w:rsidRDefault="00C70004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423" cy="1429555"/>
            <wp:effectExtent l="0" t="0" r="0" b="0"/>
            <wp:docPr id="40" name="Рисунок 40" descr="C:\Users\гыук\Desktop\муз рук\100 - ДАССР\роль женщины  в развитии и становления дагестана\IMG-20210118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гыук\Desktop\муз рук\100 - ДАССР\роль женщины  в развитии и становления дагестана\IMG-20210118-WA0044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53" cy="1429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423" cy="1435994"/>
            <wp:effectExtent l="0" t="0" r="0" b="0"/>
            <wp:docPr id="41" name="Рисунок 41" descr="C:\Users\гыук\Desktop\муз рук\100 - ДАССР\роль женщины  в развитии и становления дагестана\IMG-20210118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гыук\Desktop\муз рук\100 - ДАССР\роль женщины  в развитии и становления дагестана\IMG-20210118-WA0053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54" cy="14360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0B6EF3" w:rsidRDefault="00714A68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28423" cy="1751527"/>
            <wp:effectExtent l="0" t="0" r="0" b="1270"/>
            <wp:docPr id="45" name="Рисунок 45" descr="C:\Users\гыук\Desktop\муз рук\WhatsApp Images\IMG-20190717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Users\гыук\Desktop\муз рук\WhatsApp Images\IMG-20190717-WA0002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453" cy="17515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EC7039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73498" cy="1751524"/>
            <wp:effectExtent l="0" t="0" r="0" b="0"/>
            <wp:docPr id="50" name="Рисунок 50" descr="C:\Users\гыук\Desktop\муз рук\100 - ДАССР\фото выставка я горжусь тобой мой дагестан\IMG-2021011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C:\Users\гыук\Desktop\муз рук\100 - ДАССР\фото выставка я горжусь тобой мой дагестан\IMG-20210119-WA0064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2">
                              <a14:imgEffect>
                                <a14:backgroundRemoval t="9953" b="89573" l="5411" r="94790">
                                  <a14:foregroundMark x1="50701" y1="36493" x2="61122" y2="25829"/>
                                  <a14:foregroundMark x1="45892" y1="32701" x2="38277" y2="32701"/>
                                  <a14:foregroundMark x1="31463" y1="37441" x2="30661" y2="24645"/>
                                  <a14:foregroundMark x1="27255" y1="33886" x2="16834" y2="28673"/>
                                  <a14:foregroundMark x1="14629" y1="35308" x2="5611" y2="27251"/>
                                  <a14:foregroundMark x1="72345" y1="53318" x2="85371" y2="61137"/>
                                  <a14:foregroundMark x1="87174" y1="50000" x2="94790" y2="42180"/>
                                  <a14:foregroundMark x1="57114" y1="44550" x2="78958" y2="56872"/>
                                  <a14:foregroundMark x1="56914" y1="56872" x2="61122" y2="72512"/>
                                  <a14:foregroundMark x1="71743" y1="60190" x2="79158" y2="75118"/>
                                  <a14:foregroundMark x1="49299" y1="61374" x2="52705" y2="81991"/>
                                  <a14:foregroundMark x1="69339" y1="49289" x2="81363" y2="31517"/>
                                  <a14:foregroundMark x1="65932" y1="35308" x2="75150" y2="26066"/>
                                  <a14:foregroundMark x1="68537" y1="30095" x2="69339" y2="23934"/>
                                  <a14:foregroundMark x1="21643" y1="47393" x2="10621" y2="56635"/>
                                  <a14:foregroundMark x1="9018" y1="41469" x2="6613" y2="45498"/>
                                  <a14:foregroundMark x1="10220" y1="51422" x2="7214" y2="61848"/>
                                  <a14:foregroundMark x1="57715" y1="74645" x2="70140" y2="86730"/>
                                  <a14:foregroundMark x1="56513" y1="83412" x2="58717" y2="86730"/>
                                  <a14:foregroundMark x1="47295" y1="31280" x2="47295" y2="31280"/>
                                  <a14:foregroundMark x1="27054" y1="32464" x2="27856" y2="21327"/>
                                  <a14:foregroundMark x1="19238" y1="27251" x2="20240" y2="21801"/>
                                  <a14:foregroundMark x1="13427" y1="29147" x2="12425" y2="22512"/>
                                  <a14:foregroundMark x1="10020" y1="30095" x2="9218" y2="25118"/>
                                  <a14:foregroundMark x1="85772" y1="51422" x2="91583" y2="56161"/>
                                  <a14:foregroundMark x1="80361" y1="66825" x2="90982" y2="76540"/>
                                  <a14:foregroundMark x1="85772" y1="36493" x2="88778" y2="27251"/>
                                  <a14:foregroundMark x1="18236" y1="77488" x2="17435" y2="85545"/>
                                  <a14:foregroundMark x1="27255" y1="84123" x2="45892" y2="85545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530" cy="175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EF3" w:rsidRDefault="000B6EF3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70004" w:rsidRDefault="00E2025F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 id="_x0000_i1044" type="#_x0000_t75" style="width:159.2pt;height:129.8pt">
            <v:imagedata r:id="rId63" o:title="Изображение WhatsApp 2024-11-06 в 17.49"/>
          </v:shape>
        </w:pict>
      </w:r>
      <w:r w:rsidR="000B6EF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</w:t>
      </w:r>
      <w:r w:rsidR="000B6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70467" cy="1654935"/>
            <wp:effectExtent l="0" t="0" r="0" b="2540"/>
            <wp:docPr id="52" name="Рисунок 52" descr="C:\Users\PUMBA\AppData\Local\Packages\5319275A.WhatsAppDesktop_cv1g1gvanyjgm\TempState\98F13708210194C475687BE6106A3B84\Изображение WhatsApp 2024-11-06 в 17.46.17_8699c2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PUMBA\AppData\Local\Packages\5319275A.WhatsAppDesktop_cv1g1gvanyjgm\TempState\98F13708210194C475687BE6106A3B84\Изображение WhatsApp 2024-11-06 в 17.46.17_8699c260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65" cy="16545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69E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="000B6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55689" cy="1661374"/>
            <wp:effectExtent l="0" t="0" r="1905" b="0"/>
            <wp:docPr id="54" name="Рисунок 54" descr="C:\Users\PUMBA\AppData\Local\Packages\5319275A.WhatsAppDesktop_cv1g1gvanyjgm\TempState\6EA9AB1BAA0EFB9E19094440C317E21B\Изображение WhatsApp 2024-11-06 в 17.48.30_c3f11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PUMBA\AppData\Local\Packages\5319275A.WhatsAppDesktop_cv1g1gvanyjgm\TempState\6EA9AB1BAA0EFB9E19094440C317E21B\Изображение WhatsApp 2024-11-06 в 17.48.30_c3f11cea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5370" cy="166095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43246" w:rsidRPr="00FD2A52" w:rsidRDefault="00643246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B851F2" w:rsidRDefault="00006F79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B851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                       </w:t>
      </w:r>
      <w:r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Музыка</w:t>
      </w:r>
      <w:r w:rsidRPr="00B851F2">
        <w:rPr>
          <w:rFonts w:ascii="Times New Roman" w:hAnsi="Times New Roman" w:cs="Times New Roman"/>
          <w:b/>
          <w:sz w:val="24"/>
          <w:szCs w:val="24"/>
          <w:lang w:eastAsia="ru-RU"/>
        </w:rPr>
        <w:t>: Развлечение на </w:t>
      </w:r>
      <w:r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тему</w:t>
      </w:r>
      <w:r w:rsidRPr="00B851F2">
        <w:rPr>
          <w:rFonts w:ascii="Times New Roman" w:hAnsi="Times New Roman" w:cs="Times New Roman"/>
          <w:b/>
          <w:sz w:val="24"/>
          <w:szCs w:val="24"/>
          <w:lang w:eastAsia="ru-RU"/>
        </w:rPr>
        <w:t>: </w:t>
      </w:r>
      <w:r w:rsid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«Осень в родном селе</w:t>
      </w:r>
      <w:r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!»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1. Совместная деятельность родителей и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</w:t>
      </w:r>
      <w:r w:rsidR="00915888">
        <w:rPr>
          <w:rFonts w:ascii="Times New Roman" w:hAnsi="Times New Roman" w:cs="Times New Roman"/>
          <w:sz w:val="24"/>
          <w:szCs w:val="24"/>
          <w:lang w:eastAsia="ru-RU"/>
        </w:rPr>
        <w:t>. Выставка поделок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«Мое село!»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Рассматривание иллюстраций, открыток, фотографий.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Чтение литературы.</w:t>
      </w:r>
    </w:p>
    <w:p w:rsidR="006D2F55" w:rsidRPr="00FD2A52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1602" w:rsidRDefault="006D2F55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B851F2" w:rsidRPr="00B851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2025F">
        <w:rPr>
          <w:rFonts w:ascii="Times New Roman" w:hAnsi="Times New Roman" w:cs="Times New Roman"/>
          <w:b/>
          <w:sz w:val="24"/>
          <w:szCs w:val="24"/>
          <w:lang w:eastAsia="ru-RU"/>
        </w:rPr>
        <w:pict>
          <v:shape id="_x0000_i1045" type="#_x0000_t75" style="width:137.9pt;height:145pt">
            <v:imagedata r:id="rId66" o:title="Изображение WhatsApp 2024-10-31 в 12"/>
          </v:shape>
        </w:pict>
      </w:r>
      <w:r w:rsidR="008801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2025F">
        <w:rPr>
          <w:rFonts w:ascii="Times New Roman" w:hAnsi="Times New Roman" w:cs="Times New Roman"/>
          <w:b/>
          <w:sz w:val="24"/>
          <w:szCs w:val="24"/>
          <w:lang w:eastAsia="ru-RU"/>
        </w:rPr>
        <w:pict>
          <v:shape id="_x0000_i1046" type="#_x0000_t75" style="width:115.1pt;height:145pt">
            <v:imagedata r:id="rId67" o:title="Изображение WhatsApp 2024-10-31 в 12"/>
          </v:shape>
        </w:pict>
      </w:r>
      <w:r w:rsidR="008801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2025F">
        <w:rPr>
          <w:rFonts w:ascii="Times New Roman" w:hAnsi="Times New Roman" w:cs="Times New Roman"/>
          <w:b/>
          <w:sz w:val="24"/>
          <w:szCs w:val="24"/>
          <w:lang w:eastAsia="ru-RU"/>
        </w:rPr>
        <w:pict>
          <v:shape id="_x0000_i1047" type="#_x0000_t75" style="width:121.2pt;height:146.05pt">
            <v:imagedata r:id="rId68" o:title="Изображение WhatsApp 2024-10-31 в 09"/>
          </v:shape>
        </w:pict>
      </w:r>
    </w:p>
    <w:p w:rsidR="008801EE" w:rsidRDefault="008801EE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801EE" w:rsidRDefault="006D2F55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="00E2025F">
        <w:rPr>
          <w:rFonts w:ascii="Times New Roman" w:hAnsi="Times New Roman" w:cs="Times New Roman"/>
          <w:b/>
          <w:sz w:val="24"/>
          <w:szCs w:val="24"/>
          <w:lang w:eastAsia="ru-RU"/>
        </w:rPr>
        <w:pict>
          <v:shape id="_x0000_i1048" type="#_x0000_t75" style="width:136.9pt;height:128.3pt">
            <v:imagedata r:id="rId69" o:title="Изображение WhatsApp 2024-10-31 в 21"/>
          </v:shape>
        </w:pict>
      </w:r>
      <w:r w:rsidR="008801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8801EE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390918" cy="1609859"/>
            <wp:effectExtent l="0" t="0" r="0" b="0"/>
            <wp:docPr id="31" name="Рисунок 31" descr="C:\Users\PUMBA\AppData\Local\Microsoft\Windows\INetCache\Content.Word\Изображение WhatsApp 2024-10-31 в 09.58.13_bea9b1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PUMBA\AppData\Local\Microsoft\Windows\INetCache\Content.Word\Изображение WhatsApp 2024-10-31 в 09.58.13_bea9b161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1112" cy="1610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8801E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E2025F">
        <w:rPr>
          <w:rFonts w:ascii="Times New Roman" w:hAnsi="Times New Roman" w:cs="Times New Roman"/>
          <w:b/>
          <w:sz w:val="24"/>
          <w:szCs w:val="24"/>
          <w:lang w:eastAsia="ru-RU"/>
        </w:rPr>
        <w:pict>
          <v:shape id="_x0000_i1049" type="#_x0000_t75" style="width:104.45pt;height:127.75pt">
            <v:imagedata r:id="rId71" o:title="Изображение WhatsApp 2024-10-31 в 09"/>
          </v:shape>
        </w:pict>
      </w:r>
    </w:p>
    <w:p w:rsidR="008801EE" w:rsidRDefault="008801EE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959C1" w:rsidRDefault="007959C1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4C90E47B">
            <wp:extent cx="1461751" cy="740535"/>
            <wp:effectExtent l="0" t="0" r="5715" b="254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699" cy="7420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353CCC7">
            <wp:extent cx="1435994" cy="740364"/>
            <wp:effectExtent l="0" t="0" r="0" b="317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693" cy="73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9C1" w:rsidRDefault="007959C1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06F79" w:rsidRPr="00B851F2" w:rsidRDefault="00B851F2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51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  </w:t>
      </w:r>
      <w:r w:rsidR="00106D8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     </w:t>
      </w:r>
      <w:r w:rsidRPr="00B851F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006F79"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«Национальная табасаранская одежда»</w:t>
      </w:r>
    </w:p>
    <w:p w:rsidR="00006F79" w:rsidRPr="00B851F2" w:rsidRDefault="00B851F2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</w:t>
      </w:r>
      <w:r w:rsidR="00006F79"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«Табасаранские ковры»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1. 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Познакомить детей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с особенностями национальной табасаранской одежды.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Просмотр иллюстраций.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Развивать умение подбирать цвета и составлять узоры национального содержания и колорита.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4. Закреплять знания о табасаранских узорах.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5. Воспитывать интерес, дружелюбное отношение к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традициям табасаранского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1602" w:rsidRPr="007E1602" w:rsidRDefault="007E1602" w:rsidP="00FD2A5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1602" w:rsidRDefault="007E1602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59475" cy="1358721"/>
            <wp:effectExtent l="0" t="0" r="0" b="0"/>
            <wp:docPr id="24" name="Рисунок 24" descr="C:\Users\гыук\Desktop\муз рук\WhatsApp Images\ирада\IMG_20190425_0959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ыук\Desktop\муз рук\WhatsApp Images\ирада\IMG_20190425_095902.jpg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475" cy="1358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10614" cy="1358719"/>
            <wp:effectExtent l="0" t="0" r="8890" b="0"/>
            <wp:docPr id="25" name="Рисунок 25" descr="C:\Users\гыук\Desktop\муз рук\WhatsApp Images\ирада\IMG_20190425_10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гыук\Desktop\муз рук\WhatsApp Images\ирада\IMG_20190425_100126.jpg"/>
                    <pic:cNvPicPr>
                      <a:picLocks noChangeAspect="1" noChangeArrowheads="1"/>
                    </pic:cNvPicPr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651" cy="1358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3246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50" type="#_x0000_t75" style="width:81.65pt;height:105.95pt">
            <v:imagedata r:id="rId76" o:title="Изображение WhatsApp 2024-10-18 в 09"/>
          </v:shape>
        </w:pict>
      </w:r>
      <w:r w:rsidR="00AA2EE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51" type="#_x0000_t75" style="width:84.7pt;height:105.45pt">
            <v:imagedata r:id="rId77" o:title="Изображение WhatsApp 2024-10-18 в 09"/>
          </v:shape>
        </w:pict>
      </w:r>
      <w:r w:rsidR="00DB0D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52" type="#_x0000_t75" style="width:105.45pt;height:105.95pt">
            <v:imagedata r:id="rId78" o:title="Изображение WhatsApp 2024-10-30 в 20"/>
          </v:shape>
        </w:pict>
      </w:r>
    </w:p>
    <w:p w:rsidR="00643246" w:rsidRDefault="0064324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C6CCE" w:rsidRDefault="00E2025F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53" type="#_x0000_t75" style="width:107.5pt;height:117.65pt">
            <v:imagedata r:id="rId79" o:title="Изображение WhatsApp 2024-10-30 в 20"/>
          </v:shape>
        </w:pict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</w:t>
      </w:r>
      <w:r w:rsidR="00DB0D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54" type="#_x0000_t75" style="width:112.55pt;height:117.15pt">
            <v:imagedata r:id="rId80" o:title="Изображение WhatsApp 2024-10-30 в 20"/>
          </v:shape>
        </w:pict>
      </w:r>
      <w:r w:rsidR="00DB0D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6D2F5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</w:t>
      </w:r>
      <w:r w:rsidR="00DB0D5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i1055" type="#_x0000_t75" style="width:126.25pt;height:116.6pt">
            <v:imagedata r:id="rId81" o:title="Изображение WhatsApp 2024-10-30 в 20"/>
          </v:shape>
        </w:pict>
      </w:r>
    </w:p>
    <w:p w:rsidR="005C6CCE" w:rsidRDefault="005C6CC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4A68" w:rsidRDefault="00714A68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14A68" w:rsidRPr="00FD2A52" w:rsidRDefault="00714A68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10237" cy="1461752"/>
            <wp:effectExtent l="0" t="0" r="0" b="5715"/>
            <wp:docPr id="49" name="Рисунок 49" descr="C:\Users\гыук\Desktop\фото сад\зх.2\IMG-2021060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C:\Users\гыук\Desktop\фото сад\зх.2\IMG-20210601-WA0013.jp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258" cy="146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F40" w:rsidRDefault="00006F79" w:rsidP="005C4F40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Музыка</w:t>
      </w:r>
      <w:r w:rsidR="005C4F40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006F79" w:rsidRPr="005C4F40" w:rsidRDefault="005C4F40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5C4F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1.</w:t>
      </w:r>
      <w:r w:rsidRPr="005C4F40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006F79" w:rsidRPr="005C4F40">
        <w:rPr>
          <w:rFonts w:ascii="Times New Roman" w:hAnsi="Times New Roman" w:cs="Times New Roman"/>
          <w:sz w:val="24"/>
          <w:szCs w:val="24"/>
          <w:lang w:eastAsia="ru-RU"/>
        </w:rPr>
        <w:t>азучивание танца</w:t>
      </w:r>
      <w:r w:rsidRPr="005C4F4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6F79" w:rsidRPr="005C4F40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«Маленькие ковровщицы!»</w:t>
      </w:r>
    </w:p>
    <w:p w:rsidR="00006F79" w:rsidRDefault="005C4F40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981264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Музыкальная сказка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r w:rsidR="00B851F2">
        <w:rPr>
          <w:rFonts w:ascii="Times New Roman" w:hAnsi="Times New Roman" w:cs="Times New Roman"/>
          <w:sz w:val="24"/>
          <w:szCs w:val="24"/>
          <w:lang w:eastAsia="ru-RU"/>
        </w:rPr>
        <w:t> Храбрый мальчик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!»</w:t>
      </w:r>
    </w:p>
    <w:p w:rsidR="00981264" w:rsidRPr="00FD2A52" w:rsidRDefault="005C4F40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81264">
        <w:rPr>
          <w:rFonts w:ascii="Times New Roman" w:hAnsi="Times New Roman" w:cs="Times New Roman"/>
          <w:sz w:val="24"/>
          <w:szCs w:val="24"/>
          <w:lang w:eastAsia="ru-RU"/>
        </w:rPr>
        <w:t>.Табасаранская сказка «Лиса и куропатка»</w:t>
      </w:r>
    </w:p>
    <w:p w:rsidR="00006F79" w:rsidRPr="00FD2A52" w:rsidRDefault="005C4F40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 Совместное изготовление украшений с детьми и родителями для оформления костюмов к танцам,</w:t>
      </w:r>
      <w:r w:rsidR="001B07C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к сказке.</w:t>
      </w:r>
    </w:p>
    <w:p w:rsidR="00006F79" w:rsidRDefault="005C4F40" w:rsidP="00FD2A5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. Выставка работ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«Табасаранские ковры!»</w:t>
      </w:r>
      <w:r w:rsidR="00006F79"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006F79"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(совместная работа родителей и детей)</w:t>
      </w:r>
    </w:p>
    <w:p w:rsidR="00360533" w:rsidRDefault="00360533" w:rsidP="00FD2A5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66D28" w:rsidRDefault="0000585E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4783" cy="1236372"/>
            <wp:effectExtent l="0" t="0" r="0" b="1905"/>
            <wp:docPr id="8" name="Рисунок 8" descr="C:\Users\гыук\Desktop\муз рук\WhatsApp Images\IMG-20190315-WA00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ыук\Desktop\муз рук\WhatsApp Images\IMG-20190315-WA0069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4807" cy="1236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6D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56" type="#_x0000_t75" style="width:151.6pt;height:96.85pt">
            <v:imagedata r:id="rId84" o:title="7921a209-293e-4089-852b-eca4e369d1c2"/>
          </v:shape>
        </w:pict>
      </w:r>
      <w:r w:rsidR="00366D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57" type="#_x0000_t75" style="width:121.2pt;height:96.85pt">
            <v:imagedata r:id="rId85" o:title="de544cea-0057-4033-8923-a8a767f52b50"/>
          </v:shape>
        </w:pict>
      </w:r>
    </w:p>
    <w:p w:rsidR="00366D28" w:rsidRDefault="00366D28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2F55" w:rsidRDefault="00E2025F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pict>
          <v:shape id="_x0000_i1058" type="#_x0000_t75" style="width:121.2pt;height:121.7pt">
            <v:imagedata r:id="rId86" o:title="c11f4b42-074a-448b-a31c-ed1a37335299"/>
          </v:shape>
        </w:pict>
      </w:r>
      <w:r w:rsidR="006D2F55">
        <w:rPr>
          <w:rFonts w:ascii="Times New Roman" w:hAnsi="Times New Roman" w:cs="Times New Roman"/>
          <w:sz w:val="24"/>
          <w:szCs w:val="24"/>
          <w:lang w:eastAsia="ru-RU"/>
        </w:rPr>
        <w:t xml:space="preserve">     </w:t>
      </w:r>
      <w:r w:rsidR="00366D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59" type="#_x0000_t75" style="width:112.55pt;height:126.25pt">
            <v:imagedata r:id="rId87" o:title="WhatsApp Image 2024-08-18 at 20"/>
          </v:shape>
        </w:pict>
      </w:r>
      <w:r w:rsidR="006D2F55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64324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6CC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pict>
          <v:shape id="_x0000_i1060" type="#_x0000_t75" style="width:121.2pt;height:126.25pt">
            <v:imagedata r:id="rId88" o:title="aff6ab56-27b5-420c-a82b-f9c784fb7782"/>
          </v:shape>
        </w:pict>
      </w:r>
      <w:r w:rsidR="005C6CC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</w:p>
    <w:p w:rsidR="006D2F55" w:rsidRDefault="006D2F55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851F2" w:rsidRDefault="007959C1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6D2F5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5C6CC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693572" cy="1738648"/>
            <wp:effectExtent l="0" t="0" r="1905" b="0"/>
            <wp:docPr id="28" name="Рисунок 28" descr="Изображение WhatsApp 2024-10-30 в 20.41.43_ff3129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Изображение WhatsApp 2024-10-30 в 20.41.43_ff31294d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432" cy="1738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C1A52D">
            <wp:extent cx="1815921" cy="1725769"/>
            <wp:effectExtent l="0" t="0" r="0" b="825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6724" cy="1726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F55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2F55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2F55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D2F55" w:rsidRPr="00FD2A52" w:rsidRDefault="006D2F55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B851F2" w:rsidRDefault="00B851F2" w:rsidP="00FD2A52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                                 </w:t>
      </w:r>
      <w:r w:rsidR="005C4F4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«</w:t>
      </w:r>
      <w:r w:rsidR="00525B5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Табасаранская </w:t>
      </w:r>
      <w:r w:rsidR="00006F79" w:rsidRPr="00B851F2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кухня</w:t>
      </w:r>
      <w:r w:rsidR="005C4F40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»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1. Закрепить знания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о тради</w:t>
      </w:r>
      <w:r w:rsidR="00B851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циях гостеприимства табасаранской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семьи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2. Расширять знания об особенностях национальной </w:t>
      </w:r>
      <w:r w:rsidR="00B851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табасаранской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кухни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915888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3. Воспитывать внимание, интерес </w:t>
      </w:r>
      <w:r w:rsidR="00B851F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детей к традициям табасаранского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народа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: предложить гостю самое почётное место в жилище, угостить вкусными блюдами.</w:t>
      </w:r>
      <w:r w:rsidR="00915888" w:rsidRPr="00915888">
        <w:rPr>
          <w:rFonts w:ascii="Times New Roman" w:hAnsi="Times New Roman" w:cs="Times New Roman"/>
          <w:sz w:val="24"/>
          <w:szCs w:val="24"/>
          <w:lang w:eastAsia="ru-RU"/>
        </w:rPr>
        <w:t xml:space="preserve"> Помощь родителей вместе с детьми в подготовке к занятию </w:t>
      </w:r>
      <w:r w:rsidR="00915888" w:rsidRP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(приготовление семейных </w:t>
      </w:r>
      <w:proofErr w:type="spellStart"/>
      <w:r w:rsid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табасараских</w:t>
      </w:r>
      <w:proofErr w:type="spellEnd"/>
      <w:r w:rsidR="00915888" w:rsidRP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блюд</w:t>
      </w:r>
      <w:r w:rsid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–</w:t>
      </w:r>
      <w:proofErr w:type="spellStart"/>
      <w:r w:rsid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х</w:t>
      </w:r>
      <w:proofErr w:type="gramEnd"/>
      <w:r w:rsid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инкал</w:t>
      </w:r>
      <w:proofErr w:type="spellEnd"/>
      <w:r w:rsidR="00915888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, ц1икаб,афрар,арши</w:t>
      </w:r>
      <w:r w:rsidR="0017320A">
        <w:rPr>
          <w:rFonts w:ascii="Times New Roman" w:hAnsi="Times New Roman" w:cs="Times New Roman"/>
          <w:i/>
          <w:iCs/>
          <w:sz w:val="24"/>
          <w:szCs w:val="24"/>
          <w:lang w:eastAsia="ru-RU"/>
        </w:rPr>
        <w:t>…)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B6D76" w:rsidRDefault="001B6D7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52282" cy="1326524"/>
            <wp:effectExtent l="0" t="0" r="635" b="6985"/>
            <wp:docPr id="1" name="Рисунок 1" descr="C:\Users\гыук\Desktop\муз рук\100 - ДАССР\национальная кухня\IMG-202101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муз рук\100 - ДАССР\национальная кухня\IMG-20210128-WA0003.jp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319" cy="1326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5538" cy="1287887"/>
            <wp:effectExtent l="0" t="0" r="0" b="7620"/>
            <wp:docPr id="2" name="Рисунок 2" descr="C:\Users\гыук\Desktop\муз рук\100 - ДАССР\национальная кухня\IMG-2021012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муз рук\100 - ДАССР\национальная кухня\IMG-20210128-WA0016.jp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556" cy="12879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36749" cy="1294326"/>
            <wp:effectExtent l="0" t="0" r="0" b="1270"/>
            <wp:docPr id="3" name="Рисунок 3" descr="C:\Users\гыук\Desktop\муз рук\100 - ДАССР\национальная кухня\IMG-20210128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муз рук\100 - ДАССР\национальная кухня\IMG-20210128-WA0012.jp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778" cy="12943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39403" cy="1294327"/>
            <wp:effectExtent l="0" t="0" r="0" b="1270"/>
            <wp:docPr id="4" name="Рисунок 4" descr="C:\Users\гыук\Desktop\муз рук\WhatsApp Images\IMG-20190315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ыук\Desktop\муз рук\WhatsApp Images\IMG-20190315-WA0042.jp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9423" cy="129434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D2F55" w:rsidRDefault="006D2F55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43246" w:rsidRDefault="00643246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95219" w:rsidRDefault="00795219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26147" cy="1468191"/>
            <wp:effectExtent l="0" t="57150" r="0" b="532130"/>
            <wp:docPr id="5" name="Рисунок 5" descr="C:\Users\гыук\Desktop\муз рук\эбельцан 2021\IMG_20210319_10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ыук\Desktop\муз рук\эбельцан 2021\IMG_20210319_104120.jpg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193" cy="14682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605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68192" cy="1468190"/>
            <wp:effectExtent l="0" t="57150" r="0" b="532130"/>
            <wp:docPr id="7" name="Рисунок 7" descr="C:\Users\гыук\Desktop\муз рук\эбельцан 2021\IMG_20210319_103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ыук\Desktop\муз рук\эбельцан 2021\IMG_20210319_103507.jpg"/>
                    <pic:cNvPicPr>
                      <a:picLocks noChangeAspect="1" noChangeArrowheads="1"/>
                    </pic:cNvPicPr>
                  </pic:nvPicPr>
                  <pic:blipFill>
                    <a:blip r:embed="rId9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239" cy="1468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 w:rsidR="006A154B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360533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6A154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90541" cy="1468191"/>
            <wp:effectExtent l="0" t="57150" r="0" b="532130"/>
            <wp:docPr id="6" name="Рисунок 6" descr="C:\Users\PUMBA\AppData\Local\Microsoft\Windows\INetCache\Content.Word\173df284-8bc2-4510-9dd2-057f4cc19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UMBA\AppData\Local\Microsoft\Windows\INetCache\Content.Word\173df284-8bc2-4510-9dd2-057f4cc19923.jpg"/>
                    <pic:cNvPicPr>
                      <a:picLocks noChangeAspect="1" noChangeArrowheads="1"/>
                    </pic:cNvPicPr>
                  </pic:nvPicPr>
                  <pic:blipFill>
                    <a:blip r:embed="rId9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734" cy="146836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</w:p>
    <w:p w:rsidR="00C70004" w:rsidRDefault="00C70004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C70004" w:rsidRDefault="00C70004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714A68" w:rsidRDefault="00C70004" w:rsidP="000B6EF3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71223" cy="1423116"/>
            <wp:effectExtent l="304800" t="247650" r="314960" b="253365"/>
            <wp:docPr id="36" name="Рисунок 36" descr="C:\Users\гыук\Desktop\муз рук\100 - ДАССР\утренник\IMG_20210205_103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гыук\Desktop\муз рук\100 - ДАССР\утренник\IMG_20210205_103053.jpg"/>
                    <pic:cNvPicPr>
                      <a:picLocks noChangeAspect="1" noChangeArrowheads="1"/>
                    </pic:cNvPicPr>
                  </pic:nvPicPr>
                  <pic:blipFill>
                    <a:blip r:embed="rId9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70" cy="14231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</w:t>
      </w:r>
      <w:r w:rsidR="00714A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21AEEA6" wp14:editId="3E424499">
            <wp:extent cx="1165538" cy="1429552"/>
            <wp:effectExtent l="590550" t="114300" r="111125" b="170815"/>
            <wp:docPr id="37" name="Рисунок 37" descr="C:\Users\гыук\Desktop\муз рук\100 - ДАССР\утренник\IMG_20210205_103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C:\Users\гыук\Desktop\муз рук\100 - ДАССР\утренник\IMG_20210205_103937.jpg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574" cy="1429596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  <w:r w:rsidR="00714A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0B6EF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3EAC51" wp14:editId="346575D2">
            <wp:extent cx="1809482" cy="1486738"/>
            <wp:effectExtent l="285750" t="247650" r="305435" b="266065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8462" cy="1485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="00714A6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D867551" wp14:editId="6A4F7379">
            <wp:extent cx="1571223" cy="1429554"/>
            <wp:effectExtent l="590550" t="114300" r="105410" b="170815"/>
            <wp:docPr id="46" name="Рисунок 46" descr="C:\Users\гыук\Desktop\муз рук\WhatsApp Images\IMG-20190717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C:\Users\гыук\Desktop\муз рук\WhatsApp Images\IMG-20190717-WA0003.jpg"/>
                    <pic:cNvPicPr>
                      <a:picLocks noChangeAspect="1" noChangeArrowheads="1"/>
                    </pic:cNvPicPr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276" cy="1429603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C70004" w:rsidRDefault="00C70004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20A" w:rsidRDefault="0017320A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20A" w:rsidRDefault="0017320A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                         «Табасаранский народный фольклор»</w:t>
      </w:r>
    </w:p>
    <w:p w:rsidR="0017320A" w:rsidRDefault="0017320A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20A" w:rsidRPr="00363D9C" w:rsidRDefault="0017320A" w:rsidP="0017320A">
      <w:pPr>
        <w:pStyle w:val="a4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17320A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363D9C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укладывание ребенка в люльку</w:t>
      </w:r>
    </w:p>
    <w:p w:rsidR="00C70004" w:rsidRPr="00363D9C" w:rsidRDefault="00C70004" w:rsidP="0017320A">
      <w:pPr>
        <w:pStyle w:val="a4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</w:p>
    <w:p w:rsidR="00C70004" w:rsidRDefault="00C70004" w:rsidP="0017320A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D1127" w:rsidRDefault="00C70004" w:rsidP="0017320A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4A3413">
            <wp:extent cx="1622738" cy="166654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060" cy="1666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B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="00714A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14B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A14B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8BE3BD1" wp14:editId="6509AD58">
            <wp:extent cx="1538742" cy="1661374"/>
            <wp:effectExtent l="0" t="0" r="4445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065" cy="16584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A14B8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</w:t>
      </w:r>
      <w:r w:rsidR="00A14B8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B0EF30" wp14:editId="2CD4F5A8">
            <wp:extent cx="1621790" cy="1664335"/>
            <wp:effectExtent l="0" t="0" r="0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16643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63D9C" w:rsidRPr="00363D9C" w:rsidRDefault="00363D9C" w:rsidP="0017320A">
      <w:pPr>
        <w:pStyle w:val="a4"/>
        <w:rPr>
          <w:rFonts w:ascii="Times New Roman" w:hAnsi="Times New Roman" w:cs="Times New Roman"/>
          <w:i/>
          <w:noProof/>
          <w:sz w:val="20"/>
          <w:szCs w:val="20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-</w:t>
      </w:r>
      <w:r w:rsidRPr="00363D9C">
        <w:rPr>
          <w:rFonts w:ascii="Times New Roman" w:hAnsi="Times New Roman" w:cs="Times New Roman"/>
          <w:i/>
          <w:noProof/>
          <w:sz w:val="20"/>
          <w:szCs w:val="20"/>
          <w:lang w:eastAsia="ru-RU"/>
        </w:rPr>
        <w:t>Праздник «Эбелцан»</w:t>
      </w:r>
    </w:p>
    <w:p w:rsidR="00C70004" w:rsidRDefault="00714A68" w:rsidP="0017320A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546C399">
            <wp:extent cx="2273121" cy="2027107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BEBA8EAE-BF5A-486C-A8C5-ECC9F3942E4B}">
                          <a14:imgProps xmlns:a14="http://schemas.microsoft.com/office/drawing/2010/main">
                            <a14:imgLayer r:embed="rId106">
                              <a14:imgEffect>
                                <a14:backgroundRemoval t="9709" b="89806" l="8140" r="92636">
                                  <a14:foregroundMark x1="34109" y1="56796" x2="16279" y2="56311"/>
                                  <a14:foregroundMark x1="37209" y1="59223" x2="23643" y2="78155"/>
                                  <a14:foregroundMark x1="20930" y1="63107" x2="12403" y2="69417"/>
                                  <a14:foregroundMark x1="36822" y1="64078" x2="47287" y2="84951"/>
                                  <a14:foregroundMark x1="34109" y1="66505" x2="27519" y2="87379"/>
                                  <a14:foregroundMark x1="56589" y1="74272" x2="74031" y2="88835"/>
                                  <a14:foregroundMark x1="77132" y1="69417" x2="82946" y2="85922"/>
                                  <a14:foregroundMark x1="77907" y1="39806" x2="87597" y2="33981"/>
                                  <a14:foregroundMark x1="79070" y1="33981" x2="80620" y2="23301"/>
                                  <a14:foregroundMark x1="56589" y1="33981" x2="45736" y2="23786"/>
                                  <a14:foregroundMark x1="40310" y1="83010" x2="37984" y2="88350"/>
                                  <a14:foregroundMark x1="36434" y1="78641" x2="31395" y2="85922"/>
                                  <a14:foregroundMark x1="21318" y1="73301" x2="15891" y2="82524"/>
                                  <a14:foregroundMark x1="11628" y1="54854" x2="8527" y2="58738"/>
                                  <a14:foregroundMark x1="21318" y1="42718" x2="26357" y2="22816"/>
                                  <a14:foregroundMark x1="36047" y1="46602" x2="37597" y2="26214"/>
                                  <a14:foregroundMark x1="18992" y1="39320" x2="19767" y2="24272"/>
                                  <a14:foregroundMark x1="86047" y1="56796" x2="89535" y2="43204"/>
                                  <a14:foregroundMark x1="84109" y1="66990" x2="91860" y2="74757"/>
                                  <a14:foregroundMark x1="82946" y1="80097" x2="92636" y2="83495"/>
                                  <a14:foregroundMark x1="40698" y1="26699" x2="42636" y2="16990"/>
                                  <a14:foregroundMark x1="33721" y1="21845" x2="13566" y2="17476"/>
                                  <a14:foregroundMark x1="49225" y1="27184" x2="51938" y2="2038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5540" cy="20292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D1127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</w:t>
      </w:r>
      <w:r w:rsidR="006D112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A26462" wp14:editId="77F1D51F">
            <wp:extent cx="2311757" cy="2125014"/>
            <wp:effectExtent l="0" t="0" r="0" b="0"/>
            <wp:docPr id="35" name="Рисунок 35" descr="C:\Users\гыук\Desktop\муз рук\100 - ДАССР\утренник\IMG_20210205_10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гыук\Desktop\муз рук\100 - ДАССР\утренник\IMG_20210205_102552.jpg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8">
                              <a14:imgEffect>
                                <a14:backgroundRemoval t="9884" b="89826" l="9836" r="97049">
                                  <a14:foregroundMark x1="24918" y1="57558" x2="18361" y2="74419"/>
                                  <a14:foregroundMark x1="39016" y1="67151" x2="88852" y2="81977"/>
                                  <a14:foregroundMark x1="67869" y1="68895" x2="87869" y2="61337"/>
                                  <a14:foregroundMark x1="69180" y1="61337" x2="81311" y2="54070"/>
                                  <a14:foregroundMark x1="47869" y1="72384" x2="39016" y2="85465"/>
                                  <a14:foregroundMark x1="24918" y1="76453" x2="18361" y2="83430"/>
                                  <a14:foregroundMark x1="29836" y1="77907" x2="27869" y2="85465"/>
                                  <a14:foregroundMark x1="50164" y1="81105" x2="74754" y2="89535"/>
                                  <a14:foregroundMark x1="51148" y1="80523" x2="25902" y2="87791"/>
                                  <a14:foregroundMark x1="85902" y1="71512" x2="97049" y2="77616"/>
                                  <a14:foregroundMark x1="87213" y1="66570" x2="90820" y2="82558"/>
                                  <a14:foregroundMark x1="53770" y1="84593" x2="27541" y2="81105"/>
                                  <a14:foregroundMark x1="17705" y1="69767" x2="16393" y2="78488"/>
                                  <a14:foregroundMark x1="15738" y1="70349" x2="11803" y2="64535"/>
                                  <a14:foregroundMark x1="64590" y1="63081" x2="59016" y2="49419"/>
                                  <a14:foregroundMark x1="91475" y1="71221" x2="95410" y2="69767"/>
                                  <a14:foregroundMark x1="90492" y1="64826" x2="94426" y2="55523"/>
                                  <a14:foregroundMark x1="43607" y1="85174" x2="50820" y2="87500"/>
                                  <a14:foregroundMark x1="24262" y1="87791" x2="15738" y2="86919"/>
                                  <a14:foregroundMark x1="43607" y1="38372" x2="51148" y2="34302"/>
                                  <a14:backgroundMark x1="63607" y1="30233" x2="73115" y2="38663"/>
                                  <a14:backgroundMark x1="43607" y1="23547" x2="32459" y2="24419"/>
                                  <a14:backgroundMark x1="54426" y1="38663" x2="50164" y2="33721"/>
                                  <a14:backgroundMark x1="52787" y1="32558" x2="50820" y2="3517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28" cy="2125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0004" w:rsidRDefault="00C70004" w:rsidP="0017320A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06D85" w:rsidRDefault="00106D85" w:rsidP="0017320A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14B80" w:rsidRPr="0017320A" w:rsidRDefault="00A14B80" w:rsidP="0017320A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20A" w:rsidRPr="0017320A" w:rsidRDefault="0017320A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7320A" w:rsidRPr="0017320A" w:rsidRDefault="0017320A" w:rsidP="00FD2A52">
      <w:pPr>
        <w:pStyle w:val="a4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60533" w:rsidRPr="00E710C1" w:rsidRDefault="0017320A" w:rsidP="00FD2A52">
      <w:pPr>
        <w:pStyle w:val="a4"/>
        <w:rPr>
          <w:rFonts w:ascii="Times New Roman" w:hAnsi="Times New Roman" w:cs="Times New Roman"/>
          <w:i/>
          <w:noProof/>
          <w:sz w:val="24"/>
          <w:szCs w:val="24"/>
          <w:lang w:eastAsia="ru-RU"/>
        </w:rPr>
      </w:pPr>
      <w:r w:rsidRPr="0017320A">
        <w:rPr>
          <w:rFonts w:ascii="Times New Roman" w:hAnsi="Times New Roman" w:cs="Times New Roman"/>
          <w:noProof/>
          <w:sz w:val="24"/>
          <w:szCs w:val="24"/>
          <w:lang w:eastAsia="ru-RU"/>
        </w:rPr>
        <w:t>-</w:t>
      </w:r>
      <w:r w:rsidRPr="00E710C1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t>физическая культура:</w:t>
      </w:r>
    </w:p>
    <w:p w:rsidR="00360533" w:rsidRPr="00FD2A52" w:rsidRDefault="00360533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06F79" w:rsidRPr="00FD2A52" w:rsidRDefault="00006F79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>Подвижные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народные игры «Самый ловкий джигит»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="00C700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C700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Гугир</w:t>
      </w:r>
      <w:proofErr w:type="spellEnd"/>
      <w:r w:rsidR="00C700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C70004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элегуб</w:t>
      </w:r>
      <w:proofErr w:type="spellEnd"/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="0017320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«Перетягивания </w:t>
      </w:r>
      <w:proofErr w:type="spellStart"/>
      <w:r w:rsidR="0017320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коната</w:t>
      </w:r>
      <w:proofErr w:type="spellEnd"/>
      <w:r w:rsidR="0017320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«Ты, джигит и я и джигит»</w:t>
      </w:r>
      <w:r w:rsidR="0018343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106D8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="00106D8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Дугьри</w:t>
      </w:r>
      <w:proofErr w:type="spellEnd"/>
      <w:r w:rsidR="00106D8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="00106D8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Мугьри</w:t>
      </w:r>
      <w:proofErr w:type="spellEnd"/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</w:t>
      </w:r>
      <w:r w:rsidR="00C70004">
        <w:rPr>
          <w:rFonts w:ascii="Times New Roman" w:hAnsi="Times New Roman" w:cs="Times New Roman"/>
          <w:sz w:val="24"/>
          <w:szCs w:val="24"/>
          <w:lang w:eastAsia="ru-RU"/>
        </w:rPr>
        <w:t xml:space="preserve">, « Т1уб </w:t>
      </w:r>
      <w:proofErr w:type="spellStart"/>
      <w:r w:rsidR="00C70004">
        <w:rPr>
          <w:rFonts w:ascii="Times New Roman" w:hAnsi="Times New Roman" w:cs="Times New Roman"/>
          <w:sz w:val="24"/>
          <w:szCs w:val="24"/>
          <w:lang w:eastAsia="ru-RU"/>
        </w:rPr>
        <w:t>ккел</w:t>
      </w:r>
      <w:proofErr w:type="spellEnd"/>
      <w:r w:rsidR="00C70004">
        <w:rPr>
          <w:rFonts w:ascii="Times New Roman" w:hAnsi="Times New Roman" w:cs="Times New Roman"/>
          <w:sz w:val="24"/>
          <w:szCs w:val="24"/>
          <w:lang w:eastAsia="ru-RU"/>
        </w:rPr>
        <w:t>».</w:t>
      </w:r>
    </w:p>
    <w:p w:rsidR="00006F79" w:rsidRDefault="00006F79" w:rsidP="00FD2A5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FD2A52">
        <w:rPr>
          <w:rFonts w:ascii="Times New Roman" w:hAnsi="Times New Roman" w:cs="Times New Roman"/>
          <w:sz w:val="24"/>
          <w:szCs w:val="24"/>
          <w:lang w:eastAsia="ru-RU"/>
        </w:rPr>
        <w:t xml:space="preserve"> Сюжетные игры </w:t>
      </w:r>
      <w:r w:rsidR="00270E1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«Праздник первой борозды в се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ле»</w:t>
      </w:r>
      <w:r w:rsidRPr="00FD2A52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FD2A52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«Собираем урожай»</w:t>
      </w:r>
      <w:r w:rsidR="0018343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360533" w:rsidRDefault="00360533" w:rsidP="00FD2A52">
      <w:pPr>
        <w:pStyle w:val="a4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360533" w:rsidRPr="00FD2A52" w:rsidRDefault="00360533" w:rsidP="00FD2A52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</w:p>
    <w:p w:rsidR="00532918" w:rsidRDefault="006A154B" w:rsidP="00FD2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</w:rPr>
        <w:pict>
          <v:shape id="_x0000_i1061" type="#_x0000_t75" style="width:127.25pt;height:106.5pt">
            <v:imagedata r:id="rId109" o:title="aa9f8a9a-d85e-419e-bb8a-c23aa67a10f4"/>
          </v:shape>
        </w:pi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6D28">
        <w:rPr>
          <w:rFonts w:ascii="Times New Roman" w:hAnsi="Times New Roman" w:cs="Times New Roman"/>
          <w:sz w:val="24"/>
          <w:szCs w:val="24"/>
        </w:rPr>
        <w:t xml:space="preserve">  </w:t>
      </w:r>
      <w:r w:rsidR="00E2025F">
        <w:rPr>
          <w:rFonts w:ascii="Times New Roman" w:hAnsi="Times New Roman" w:cs="Times New Roman"/>
          <w:sz w:val="24"/>
          <w:szCs w:val="24"/>
        </w:rPr>
        <w:pict>
          <v:shape id="_x0000_i1062" type="#_x0000_t75" style="width:111.55pt;height:106.5pt">
            <v:imagedata r:id="rId110" o:title="ab5ac544-433b-41a6-896e-72568e51e28d" cropleft="3922f"/>
          </v:shape>
        </w:pict>
      </w:r>
      <w:r w:rsidR="00366D28">
        <w:rPr>
          <w:rFonts w:ascii="Times New Roman" w:hAnsi="Times New Roman" w:cs="Times New Roman"/>
          <w:sz w:val="24"/>
          <w:szCs w:val="24"/>
        </w:rPr>
        <w:t xml:space="preserve"> </w:t>
      </w:r>
      <w:r w:rsidR="00E2025F">
        <w:rPr>
          <w:rFonts w:ascii="Times New Roman" w:hAnsi="Times New Roman" w:cs="Times New Roman"/>
          <w:sz w:val="24"/>
          <w:szCs w:val="24"/>
        </w:rPr>
        <w:pict>
          <v:shape id="_x0000_i1063" type="#_x0000_t75" style="width:129.8pt;height:107pt">
            <v:imagedata r:id="rId111" o:title="d312bfc9-d0b4-4b06-890d-10bed8570cf8"/>
          </v:shape>
        </w:pict>
      </w:r>
    </w:p>
    <w:p w:rsidR="00532918" w:rsidRDefault="00532918" w:rsidP="00FD2A52">
      <w:pPr>
        <w:rPr>
          <w:rFonts w:ascii="Times New Roman" w:hAnsi="Times New Roman" w:cs="Times New Roman"/>
          <w:sz w:val="24"/>
          <w:szCs w:val="24"/>
        </w:rPr>
      </w:pPr>
    </w:p>
    <w:p w:rsidR="0017320A" w:rsidRPr="0017320A" w:rsidRDefault="0017320A" w:rsidP="0017320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7320A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</w:t>
      </w:r>
      <w:r w:rsidRPr="0017320A">
        <w:rPr>
          <w:rFonts w:ascii="Times New Roman" w:hAnsi="Times New Roman" w:cs="Times New Roman"/>
          <w:b/>
          <w:sz w:val="24"/>
          <w:szCs w:val="24"/>
          <w:u w:val="single"/>
        </w:rPr>
        <w:t xml:space="preserve"> .Заключительный этап</w:t>
      </w:r>
    </w:p>
    <w:p w:rsidR="0017320A" w:rsidRPr="005C4F40" w:rsidRDefault="0017320A" w:rsidP="005C4F40">
      <w:pPr>
        <w:pStyle w:val="a4"/>
        <w:rPr>
          <w:rFonts w:ascii="Times New Roman" w:hAnsi="Times New Roman" w:cs="Times New Roman"/>
          <w:sz w:val="24"/>
          <w:szCs w:val="24"/>
        </w:rPr>
      </w:pPr>
      <w:r w:rsidRPr="005C4F40">
        <w:rPr>
          <w:rFonts w:ascii="Times New Roman" w:hAnsi="Times New Roman" w:cs="Times New Roman"/>
          <w:sz w:val="24"/>
          <w:szCs w:val="24"/>
        </w:rPr>
        <w:t>Итогом образовательного процесса в нашем дошкольном учреждении</w:t>
      </w:r>
    </w:p>
    <w:p w:rsidR="0017320A" w:rsidRDefault="0017320A" w:rsidP="005C4F40">
      <w:pPr>
        <w:pStyle w:val="a4"/>
        <w:rPr>
          <w:rFonts w:ascii="Times New Roman" w:hAnsi="Times New Roman" w:cs="Times New Roman"/>
          <w:sz w:val="24"/>
          <w:szCs w:val="24"/>
        </w:rPr>
      </w:pPr>
      <w:r w:rsidRPr="005C4F40">
        <w:rPr>
          <w:rFonts w:ascii="Times New Roman" w:hAnsi="Times New Roman" w:cs="Times New Roman"/>
          <w:sz w:val="24"/>
          <w:szCs w:val="24"/>
        </w:rPr>
        <w:t>должно стать создание таких условий для воспитания и образования, при которых духовное нравственное, эстетическое, патриотическое развитие дошкольников осуществлялось бы не только в процессе освоения базисного плана знаний, но и через приобщение к региональному компоненту. Благодаря обращению к особенностям культуры и быта дагестанского народа, дети осознают свою принадлежность к культурно-природной среде, поймут меру своей ответственности за ее сохранение и приумножение. Итогом нашей совместной работы с детьми и родителями станет самостоятельная возможность продолжать овладевать и узнавать культуру и быт своего народа.</w:t>
      </w:r>
    </w:p>
    <w:p w:rsidR="005C4F40" w:rsidRPr="005C4F40" w:rsidRDefault="005C4F40" w:rsidP="005C4F4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7320A" w:rsidRPr="0017320A" w:rsidRDefault="0017320A" w:rsidP="0017320A">
      <w:pPr>
        <w:rPr>
          <w:rFonts w:ascii="Times New Roman" w:hAnsi="Times New Roman" w:cs="Times New Roman"/>
          <w:b/>
          <w:sz w:val="24"/>
          <w:szCs w:val="24"/>
        </w:rPr>
      </w:pPr>
      <w:r w:rsidRPr="0017320A">
        <w:rPr>
          <w:rFonts w:ascii="Times New Roman" w:hAnsi="Times New Roman" w:cs="Times New Roman"/>
          <w:b/>
          <w:sz w:val="24"/>
          <w:szCs w:val="24"/>
        </w:rPr>
        <w:t>Литература: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>1. «Народная педагогика Дагестана!» Мирзоев Ш. А.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 xml:space="preserve">2. «Фольклор и литература Дагестана!» Гасанова Р. </w:t>
      </w:r>
      <w:proofErr w:type="spellStart"/>
      <w:r w:rsidRPr="005C4F40">
        <w:rPr>
          <w:rFonts w:ascii="Times New Roman" w:hAnsi="Times New Roman" w:cs="Times New Roman"/>
          <w:i/>
          <w:sz w:val="24"/>
          <w:szCs w:val="24"/>
        </w:rPr>
        <w:t>Х.,Мирзоев</w:t>
      </w:r>
      <w:proofErr w:type="spellEnd"/>
      <w:r w:rsidRPr="005C4F40">
        <w:rPr>
          <w:rFonts w:ascii="Times New Roman" w:hAnsi="Times New Roman" w:cs="Times New Roman"/>
          <w:i/>
          <w:sz w:val="24"/>
          <w:szCs w:val="24"/>
        </w:rPr>
        <w:t xml:space="preserve"> Ш.А.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lastRenderedPageBreak/>
        <w:t>3. «Дети гор!» Кондрашова В. В.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>4. «Сказки народов Дагестана!» Махмудов Х. Х.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 xml:space="preserve">5. «Система комплексных занятий по ознакомлению детей старшего \ дошкольного возраста с народно-прикладным искусством  Дагестана!» </w:t>
      </w:r>
      <w:proofErr w:type="spellStart"/>
      <w:r w:rsidRPr="005C4F40">
        <w:rPr>
          <w:rFonts w:ascii="Times New Roman" w:hAnsi="Times New Roman" w:cs="Times New Roman"/>
          <w:i/>
          <w:sz w:val="24"/>
          <w:szCs w:val="24"/>
        </w:rPr>
        <w:t>Байрамбекова</w:t>
      </w:r>
      <w:proofErr w:type="spellEnd"/>
      <w:r w:rsidRPr="005C4F40">
        <w:rPr>
          <w:rFonts w:ascii="Times New Roman" w:hAnsi="Times New Roman" w:cs="Times New Roman"/>
          <w:i/>
          <w:sz w:val="24"/>
          <w:szCs w:val="24"/>
        </w:rPr>
        <w:t xml:space="preserve"> М. М.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>6. «Музыкальное воспитание дошкольников!» </w:t>
      </w:r>
      <w:proofErr w:type="spellStart"/>
      <w:r w:rsidRPr="005C4F40">
        <w:rPr>
          <w:rFonts w:ascii="Times New Roman" w:hAnsi="Times New Roman" w:cs="Times New Roman"/>
          <w:i/>
          <w:sz w:val="24"/>
          <w:szCs w:val="24"/>
        </w:rPr>
        <w:t>Агабекова</w:t>
      </w:r>
      <w:proofErr w:type="spellEnd"/>
      <w:r w:rsidRPr="005C4F40">
        <w:rPr>
          <w:rFonts w:ascii="Times New Roman" w:hAnsi="Times New Roman" w:cs="Times New Roman"/>
          <w:i/>
          <w:sz w:val="24"/>
          <w:szCs w:val="24"/>
        </w:rPr>
        <w:t xml:space="preserve"> С. С.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>7. «Дагестанский фольклор!» </w:t>
      </w:r>
      <w:proofErr w:type="spellStart"/>
      <w:r w:rsidRPr="005C4F40">
        <w:rPr>
          <w:rFonts w:ascii="Times New Roman" w:hAnsi="Times New Roman" w:cs="Times New Roman"/>
          <w:i/>
          <w:sz w:val="24"/>
          <w:szCs w:val="24"/>
        </w:rPr>
        <w:t>Хидирова</w:t>
      </w:r>
      <w:proofErr w:type="spellEnd"/>
      <w:r w:rsidRPr="005C4F40">
        <w:rPr>
          <w:rFonts w:ascii="Times New Roman" w:hAnsi="Times New Roman" w:cs="Times New Roman"/>
          <w:i/>
          <w:sz w:val="24"/>
          <w:szCs w:val="24"/>
        </w:rPr>
        <w:t xml:space="preserve"> Э. С.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 xml:space="preserve">8. «Национально </w:t>
      </w:r>
      <w:proofErr w:type="spellStart"/>
      <w:r w:rsidRPr="005C4F40">
        <w:rPr>
          <w:rFonts w:ascii="Times New Roman" w:hAnsi="Times New Roman" w:cs="Times New Roman"/>
          <w:i/>
          <w:sz w:val="24"/>
          <w:szCs w:val="24"/>
        </w:rPr>
        <w:t>хдожественная</w:t>
      </w:r>
      <w:proofErr w:type="spellEnd"/>
      <w:r w:rsidRPr="005C4F40">
        <w:rPr>
          <w:rFonts w:ascii="Times New Roman" w:hAnsi="Times New Roman" w:cs="Times New Roman"/>
          <w:i/>
          <w:sz w:val="24"/>
          <w:szCs w:val="24"/>
        </w:rPr>
        <w:t xml:space="preserve"> культура!» Гамзатов Г. Г</w:t>
      </w:r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>9.«Волшебный мир Дагестанской сказки» Абдурагимова Э.К.</w:t>
      </w:r>
    </w:p>
    <w:p w:rsidR="00106D85" w:rsidRPr="005C4F40" w:rsidRDefault="00106D85" w:rsidP="0017320A">
      <w:pPr>
        <w:rPr>
          <w:rFonts w:ascii="Times New Roman" w:hAnsi="Times New Roman" w:cs="Times New Roman"/>
          <w:i/>
          <w:sz w:val="24"/>
          <w:szCs w:val="24"/>
        </w:rPr>
      </w:pPr>
      <w:r w:rsidRPr="005C4F40">
        <w:rPr>
          <w:rFonts w:ascii="Times New Roman" w:hAnsi="Times New Roman" w:cs="Times New Roman"/>
          <w:i/>
          <w:sz w:val="24"/>
          <w:szCs w:val="24"/>
        </w:rPr>
        <w:t>10. « Словесное творчество  старших дошкольников на материале фольклора и литературы народов Дагестана» Р.Х. Гасанова.,</w:t>
      </w:r>
      <w:r w:rsidR="005C4F4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C4F40">
        <w:rPr>
          <w:rFonts w:ascii="Times New Roman" w:hAnsi="Times New Roman" w:cs="Times New Roman"/>
          <w:i/>
          <w:sz w:val="24"/>
          <w:szCs w:val="24"/>
        </w:rPr>
        <w:t>М.М.</w:t>
      </w:r>
      <w:r w:rsidR="005C4F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C4F40">
        <w:rPr>
          <w:rFonts w:ascii="Times New Roman" w:hAnsi="Times New Roman" w:cs="Times New Roman"/>
          <w:i/>
          <w:sz w:val="24"/>
          <w:szCs w:val="24"/>
        </w:rPr>
        <w:t>Байрамбеков</w:t>
      </w:r>
      <w:proofErr w:type="spellEnd"/>
      <w:proofErr w:type="gramStart"/>
      <w:r w:rsidRPr="005C4F40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</w:p>
    <w:p w:rsidR="0017320A" w:rsidRPr="005C4F40" w:rsidRDefault="0017320A" w:rsidP="0017320A">
      <w:pPr>
        <w:rPr>
          <w:rFonts w:ascii="Times New Roman" w:hAnsi="Times New Roman" w:cs="Times New Roman"/>
          <w:i/>
          <w:sz w:val="24"/>
          <w:szCs w:val="24"/>
        </w:rPr>
      </w:pPr>
    </w:p>
    <w:p w:rsidR="00C70004" w:rsidRPr="005C4F40" w:rsidRDefault="00C70004" w:rsidP="0017320A">
      <w:pPr>
        <w:rPr>
          <w:rFonts w:ascii="Times New Roman" w:hAnsi="Times New Roman" w:cs="Times New Roman"/>
          <w:i/>
          <w:sz w:val="24"/>
          <w:szCs w:val="24"/>
        </w:rPr>
      </w:pPr>
    </w:p>
    <w:p w:rsidR="00C70004" w:rsidRPr="00FD2A52" w:rsidRDefault="004A07A7" w:rsidP="001732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959C1">
        <w:rPr>
          <w:rFonts w:ascii="Times New Roman" w:hAnsi="Times New Roman" w:cs="Times New Roman"/>
          <w:sz w:val="24"/>
          <w:szCs w:val="24"/>
        </w:rPr>
        <w:t xml:space="preserve">    </w:t>
      </w:r>
    </w:p>
    <w:sectPr w:rsidR="00C70004" w:rsidRPr="00FD2A52" w:rsidSect="00F32730">
      <w:pgSz w:w="11906" w:h="16838"/>
      <w:pgMar w:top="1134" w:right="850" w:bottom="1134" w:left="1701" w:header="708" w:footer="708" w:gutter="0"/>
      <w:pgBorders w:display="notFirstPage"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4EA5"/>
    <w:multiLevelType w:val="hybridMultilevel"/>
    <w:tmpl w:val="9F46DB32"/>
    <w:lvl w:ilvl="0" w:tplc="F4E8317A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9576AD"/>
    <w:multiLevelType w:val="hybridMultilevel"/>
    <w:tmpl w:val="1E0873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2FB"/>
    <w:rsid w:val="0000585E"/>
    <w:rsid w:val="00006F79"/>
    <w:rsid w:val="00066F94"/>
    <w:rsid w:val="00075D79"/>
    <w:rsid w:val="000A6AC7"/>
    <w:rsid w:val="000A796B"/>
    <w:rsid w:val="000B6EF3"/>
    <w:rsid w:val="00106D85"/>
    <w:rsid w:val="0017320A"/>
    <w:rsid w:val="0018343F"/>
    <w:rsid w:val="001B07C1"/>
    <w:rsid w:val="001B6D76"/>
    <w:rsid w:val="001D22E7"/>
    <w:rsid w:val="001D5A4B"/>
    <w:rsid w:val="00270E15"/>
    <w:rsid w:val="00291673"/>
    <w:rsid w:val="00360533"/>
    <w:rsid w:val="00363D9C"/>
    <w:rsid w:val="00366D28"/>
    <w:rsid w:val="003827C3"/>
    <w:rsid w:val="003832E8"/>
    <w:rsid w:val="004013A3"/>
    <w:rsid w:val="0040157F"/>
    <w:rsid w:val="004753C5"/>
    <w:rsid w:val="00486028"/>
    <w:rsid w:val="004A07A7"/>
    <w:rsid w:val="004C4CAC"/>
    <w:rsid w:val="00525B55"/>
    <w:rsid w:val="00532918"/>
    <w:rsid w:val="005C4F40"/>
    <w:rsid w:val="005C6CCE"/>
    <w:rsid w:val="005D64B5"/>
    <w:rsid w:val="006341F1"/>
    <w:rsid w:val="00643246"/>
    <w:rsid w:val="006A154B"/>
    <w:rsid w:val="006A29F4"/>
    <w:rsid w:val="006C4004"/>
    <w:rsid w:val="006D1127"/>
    <w:rsid w:val="006D2F55"/>
    <w:rsid w:val="00714A68"/>
    <w:rsid w:val="007365B4"/>
    <w:rsid w:val="007739CA"/>
    <w:rsid w:val="00795219"/>
    <w:rsid w:val="007959C1"/>
    <w:rsid w:val="007A3A15"/>
    <w:rsid w:val="007E1602"/>
    <w:rsid w:val="007F4299"/>
    <w:rsid w:val="0080295C"/>
    <w:rsid w:val="008801EE"/>
    <w:rsid w:val="00912CD0"/>
    <w:rsid w:val="00915888"/>
    <w:rsid w:val="00981264"/>
    <w:rsid w:val="009E3B1A"/>
    <w:rsid w:val="009F3988"/>
    <w:rsid w:val="009F74DE"/>
    <w:rsid w:val="00A14B80"/>
    <w:rsid w:val="00A27B8E"/>
    <w:rsid w:val="00A5455B"/>
    <w:rsid w:val="00A76390"/>
    <w:rsid w:val="00AA2EED"/>
    <w:rsid w:val="00B129CC"/>
    <w:rsid w:val="00B851F2"/>
    <w:rsid w:val="00C70004"/>
    <w:rsid w:val="00CB780B"/>
    <w:rsid w:val="00CC756D"/>
    <w:rsid w:val="00D069E1"/>
    <w:rsid w:val="00DB0D54"/>
    <w:rsid w:val="00E2025F"/>
    <w:rsid w:val="00E710C1"/>
    <w:rsid w:val="00E80272"/>
    <w:rsid w:val="00EA7175"/>
    <w:rsid w:val="00EC6029"/>
    <w:rsid w:val="00EC7039"/>
    <w:rsid w:val="00EF0FDE"/>
    <w:rsid w:val="00EF64BD"/>
    <w:rsid w:val="00F063DC"/>
    <w:rsid w:val="00F230B2"/>
    <w:rsid w:val="00F32730"/>
    <w:rsid w:val="00F60234"/>
    <w:rsid w:val="00FA15F9"/>
    <w:rsid w:val="00FB62FB"/>
    <w:rsid w:val="00FD2A52"/>
    <w:rsid w:val="00FE1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2A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D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827C3"/>
    <w:rPr>
      <w:i/>
      <w:iCs/>
    </w:rPr>
  </w:style>
  <w:style w:type="character" w:styleId="a8">
    <w:name w:val="Hyperlink"/>
    <w:basedOn w:val="a0"/>
    <w:uiPriority w:val="99"/>
    <w:semiHidden/>
    <w:unhideWhenUsed/>
    <w:rsid w:val="003827C3"/>
    <w:rPr>
      <w:color w:val="0000FF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FA15F9"/>
    <w:pPr>
      <w:numPr>
        <w:ilvl w:val="1"/>
      </w:numPr>
    </w:pPr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A15F9"/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06F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6F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06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FD2A5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1B6D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B6D76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3827C3"/>
    <w:rPr>
      <w:i/>
      <w:iCs/>
    </w:rPr>
  </w:style>
  <w:style w:type="character" w:styleId="a8">
    <w:name w:val="Hyperlink"/>
    <w:basedOn w:val="a0"/>
    <w:uiPriority w:val="99"/>
    <w:semiHidden/>
    <w:unhideWhenUsed/>
    <w:rsid w:val="003827C3"/>
    <w:rPr>
      <w:color w:val="0000FF"/>
      <w:u w:val="single"/>
    </w:rPr>
  </w:style>
  <w:style w:type="paragraph" w:styleId="a9">
    <w:name w:val="Subtitle"/>
    <w:basedOn w:val="a"/>
    <w:next w:val="a"/>
    <w:link w:val="aa"/>
    <w:uiPriority w:val="11"/>
    <w:qFormat/>
    <w:rsid w:val="00FA15F9"/>
    <w:pPr>
      <w:numPr>
        <w:ilvl w:val="1"/>
      </w:numPr>
    </w:pPr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A15F9"/>
    <w:rPr>
      <w:rFonts w:asciiTheme="majorHAnsi" w:eastAsiaTheme="majorEastAsia" w:hAnsiTheme="majorHAnsi" w:cstheme="majorBidi"/>
      <w:i/>
      <w:iCs/>
      <w:color w:val="7A7A7A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710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95864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7629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4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0132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4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775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3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0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35353">
          <w:marLeft w:val="0"/>
          <w:marRight w:val="0"/>
          <w:marTop w:val="5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53071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3204">
              <w:marLeft w:val="0"/>
              <w:marRight w:val="0"/>
              <w:marTop w:val="0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0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9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02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3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42" Type="http://schemas.openxmlformats.org/officeDocument/2006/relationships/image" Target="media/image34.jpeg"/><Relationship Id="rId47" Type="http://schemas.openxmlformats.org/officeDocument/2006/relationships/image" Target="media/image39.jpeg"/><Relationship Id="rId63" Type="http://schemas.openxmlformats.org/officeDocument/2006/relationships/image" Target="media/image54.jpeg"/><Relationship Id="rId68" Type="http://schemas.openxmlformats.org/officeDocument/2006/relationships/image" Target="media/image59.jpeg"/><Relationship Id="rId84" Type="http://schemas.openxmlformats.org/officeDocument/2006/relationships/image" Target="media/image75.jpeg"/><Relationship Id="rId89" Type="http://schemas.openxmlformats.org/officeDocument/2006/relationships/image" Target="media/image80.jpeg"/><Relationship Id="rId1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jpeg"/><Relationship Id="rId107" Type="http://schemas.openxmlformats.org/officeDocument/2006/relationships/image" Target="media/image97.png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eg"/><Relationship Id="rId53" Type="http://schemas.openxmlformats.org/officeDocument/2006/relationships/image" Target="media/image45.jpeg"/><Relationship Id="rId58" Type="http://schemas.openxmlformats.org/officeDocument/2006/relationships/image" Target="media/image50.jpeg"/><Relationship Id="rId66" Type="http://schemas.openxmlformats.org/officeDocument/2006/relationships/image" Target="media/image57.jpeg"/><Relationship Id="rId74" Type="http://schemas.openxmlformats.org/officeDocument/2006/relationships/image" Target="media/image65.jpeg"/><Relationship Id="rId79" Type="http://schemas.openxmlformats.org/officeDocument/2006/relationships/image" Target="media/image70.jpeg"/><Relationship Id="rId87" Type="http://schemas.openxmlformats.org/officeDocument/2006/relationships/image" Target="media/image78.jpeg"/><Relationship Id="rId102" Type="http://schemas.openxmlformats.org/officeDocument/2006/relationships/image" Target="media/image93.png"/><Relationship Id="rId110" Type="http://schemas.openxmlformats.org/officeDocument/2006/relationships/image" Target="media/image99.jpeg"/><Relationship Id="rId5" Type="http://schemas.openxmlformats.org/officeDocument/2006/relationships/settings" Target="settings.xml"/><Relationship Id="rId61" Type="http://schemas.openxmlformats.org/officeDocument/2006/relationships/image" Target="media/image53.png"/><Relationship Id="rId82" Type="http://schemas.openxmlformats.org/officeDocument/2006/relationships/image" Target="media/image73.jpeg"/><Relationship Id="rId90" Type="http://schemas.openxmlformats.org/officeDocument/2006/relationships/image" Target="media/image81.png"/><Relationship Id="rId95" Type="http://schemas.openxmlformats.org/officeDocument/2006/relationships/image" Target="media/image86.jpeg"/><Relationship Id="rId19" Type="http://schemas.openxmlformats.org/officeDocument/2006/relationships/image" Target="media/image11.jpeg"/><Relationship Id="rId14" Type="http://schemas.openxmlformats.org/officeDocument/2006/relationships/image" Target="media/image6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image" Target="media/image48.jpeg"/><Relationship Id="rId64" Type="http://schemas.openxmlformats.org/officeDocument/2006/relationships/image" Target="media/image55.jpeg"/><Relationship Id="rId69" Type="http://schemas.openxmlformats.org/officeDocument/2006/relationships/image" Target="media/image60.jpeg"/><Relationship Id="rId77" Type="http://schemas.openxmlformats.org/officeDocument/2006/relationships/image" Target="media/image68.jpe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43.jpeg"/><Relationship Id="rId72" Type="http://schemas.openxmlformats.org/officeDocument/2006/relationships/image" Target="media/image63.png"/><Relationship Id="rId80" Type="http://schemas.openxmlformats.org/officeDocument/2006/relationships/image" Target="media/image71.jpeg"/><Relationship Id="rId85" Type="http://schemas.openxmlformats.org/officeDocument/2006/relationships/image" Target="media/image76.jpeg"/><Relationship Id="rId93" Type="http://schemas.openxmlformats.org/officeDocument/2006/relationships/image" Target="media/image84.jpeg"/><Relationship Id="rId98" Type="http://schemas.openxmlformats.org/officeDocument/2006/relationships/image" Target="media/image89.jpeg"/><Relationship Id="rId3" Type="http://schemas.openxmlformats.org/officeDocument/2006/relationships/styles" Target="styles.xml"/><Relationship Id="rId12" Type="http://schemas.openxmlformats.org/officeDocument/2006/relationships/hyperlink" Target="https://stihi.ru/avtor/derbentderbent1" TargetMode="External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59" Type="http://schemas.openxmlformats.org/officeDocument/2006/relationships/image" Target="media/image51.jpeg"/><Relationship Id="rId67" Type="http://schemas.openxmlformats.org/officeDocument/2006/relationships/image" Target="media/image58.jpeg"/><Relationship Id="rId103" Type="http://schemas.openxmlformats.org/officeDocument/2006/relationships/image" Target="media/image94.png"/><Relationship Id="rId108" Type="http://schemas.microsoft.com/office/2007/relationships/hdphoto" Target="media/hdphoto4.wdp"/><Relationship Id="rId20" Type="http://schemas.openxmlformats.org/officeDocument/2006/relationships/image" Target="media/image12.jpeg"/><Relationship Id="rId41" Type="http://schemas.openxmlformats.org/officeDocument/2006/relationships/image" Target="media/image33.png"/><Relationship Id="rId54" Type="http://schemas.openxmlformats.org/officeDocument/2006/relationships/image" Target="media/image46.jpeg"/><Relationship Id="rId62" Type="http://schemas.microsoft.com/office/2007/relationships/hdphoto" Target="media/hdphoto2.wdp"/><Relationship Id="rId70" Type="http://schemas.openxmlformats.org/officeDocument/2006/relationships/image" Target="media/image61.jpeg"/><Relationship Id="rId75" Type="http://schemas.openxmlformats.org/officeDocument/2006/relationships/image" Target="media/image66.jpeg"/><Relationship Id="rId83" Type="http://schemas.openxmlformats.org/officeDocument/2006/relationships/image" Target="media/image74.jpeg"/><Relationship Id="rId88" Type="http://schemas.openxmlformats.org/officeDocument/2006/relationships/image" Target="media/image79.jpeg"/><Relationship Id="rId91" Type="http://schemas.openxmlformats.org/officeDocument/2006/relationships/image" Target="media/image82.jpeg"/><Relationship Id="rId96" Type="http://schemas.openxmlformats.org/officeDocument/2006/relationships/image" Target="media/image87.jpeg"/><Relationship Id="rId111" Type="http://schemas.openxmlformats.org/officeDocument/2006/relationships/image" Target="media/image10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image" Target="media/image49.jpeg"/><Relationship Id="rId106" Type="http://schemas.microsoft.com/office/2007/relationships/hdphoto" Target="media/hdphoto3.wdp"/><Relationship Id="rId10" Type="http://schemas.microsoft.com/office/2007/relationships/hdphoto" Target="media/hdphoto1.wdp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jpeg"/><Relationship Id="rId60" Type="http://schemas.openxmlformats.org/officeDocument/2006/relationships/image" Target="media/image52.jpeg"/><Relationship Id="rId65" Type="http://schemas.openxmlformats.org/officeDocument/2006/relationships/image" Target="media/image56.jpeg"/><Relationship Id="rId73" Type="http://schemas.openxmlformats.org/officeDocument/2006/relationships/image" Target="media/image64.png"/><Relationship Id="rId78" Type="http://schemas.openxmlformats.org/officeDocument/2006/relationships/image" Target="media/image69.jpeg"/><Relationship Id="rId81" Type="http://schemas.openxmlformats.org/officeDocument/2006/relationships/image" Target="media/image72.jpeg"/><Relationship Id="rId86" Type="http://schemas.openxmlformats.org/officeDocument/2006/relationships/image" Target="media/image77.jpeg"/><Relationship Id="rId94" Type="http://schemas.openxmlformats.org/officeDocument/2006/relationships/image" Target="media/image85.jpeg"/><Relationship Id="rId99" Type="http://schemas.openxmlformats.org/officeDocument/2006/relationships/image" Target="media/image90.jpeg"/><Relationship Id="rId101" Type="http://schemas.openxmlformats.org/officeDocument/2006/relationships/image" Target="media/image92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image" Target="media/image10.jpeg"/><Relationship Id="rId39" Type="http://schemas.openxmlformats.org/officeDocument/2006/relationships/image" Target="media/image31.jpeg"/><Relationship Id="rId109" Type="http://schemas.openxmlformats.org/officeDocument/2006/relationships/image" Target="media/image98.jpeg"/><Relationship Id="rId34" Type="http://schemas.openxmlformats.org/officeDocument/2006/relationships/image" Target="media/image26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7.jpeg"/><Relationship Id="rId97" Type="http://schemas.openxmlformats.org/officeDocument/2006/relationships/image" Target="media/image88.jpeg"/><Relationship Id="rId104" Type="http://schemas.openxmlformats.org/officeDocument/2006/relationships/image" Target="media/image95.png"/><Relationship Id="rId7" Type="http://schemas.openxmlformats.org/officeDocument/2006/relationships/image" Target="media/image1.jpeg"/><Relationship Id="rId71" Type="http://schemas.openxmlformats.org/officeDocument/2006/relationships/image" Target="media/image62.jpeg"/><Relationship Id="rId92" Type="http://schemas.openxmlformats.org/officeDocument/2006/relationships/image" Target="media/image83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01.jpeg"/></Relationships>
</file>

<file path=word/theme/theme1.xml><?xml version="1.0" encoding="utf-8"?>
<a:theme xmlns:a="http://schemas.openxmlformats.org/drawingml/2006/main" name="Городская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Городская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8AF9A-F318-4E80-AAFC-2951642C7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14</Pages>
  <Words>2127</Words>
  <Characters>12128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14227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2024-10-31T07:28:00Z</dcterms:created>
  <dcterms:modified xsi:type="dcterms:W3CDTF">2024-11-07T06:13:00Z</dcterms:modified>
</cp:coreProperties>
</file>