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1C" w:rsidRPr="00A31C1C" w:rsidRDefault="00A31C1C" w:rsidP="00A31C1C">
      <w:pPr>
        <w:pStyle w:val="a6"/>
        <w:jc w:val="center"/>
        <w:rPr>
          <w:lang w:eastAsia="ru-RU"/>
        </w:rPr>
      </w:pPr>
      <w:r>
        <w:rPr>
          <w:lang w:eastAsia="ru-RU"/>
        </w:rPr>
        <w:t>МКДОУ «</w:t>
      </w:r>
      <w:proofErr w:type="spellStart"/>
      <w:r>
        <w:rPr>
          <w:lang w:eastAsia="ru-RU"/>
        </w:rPr>
        <w:t>Хивский</w:t>
      </w:r>
      <w:proofErr w:type="spellEnd"/>
      <w:r>
        <w:rPr>
          <w:lang w:eastAsia="ru-RU"/>
        </w:rPr>
        <w:t xml:space="preserve"> детский сад «Ромашка»</w:t>
      </w:r>
    </w:p>
    <w:p w:rsidR="00A31C1C" w:rsidRDefault="00A31C1C" w:rsidP="00A31C1C">
      <w:pPr>
        <w:pStyle w:val="a6"/>
        <w:jc w:val="center"/>
        <w:rPr>
          <w:sz w:val="56"/>
          <w:szCs w:val="56"/>
          <w:lang w:eastAsia="ru-RU"/>
        </w:rPr>
      </w:pPr>
    </w:p>
    <w:p w:rsidR="00A31C1C" w:rsidRDefault="00A31C1C" w:rsidP="00A31C1C">
      <w:pPr>
        <w:pStyle w:val="a6"/>
        <w:jc w:val="center"/>
        <w:rPr>
          <w:sz w:val="56"/>
          <w:szCs w:val="56"/>
          <w:lang w:eastAsia="ru-RU"/>
        </w:rPr>
      </w:pPr>
    </w:p>
    <w:p w:rsidR="00311B89" w:rsidRPr="00A31C1C" w:rsidRDefault="00311B89" w:rsidP="00A31C1C">
      <w:pPr>
        <w:pStyle w:val="a6"/>
        <w:jc w:val="center"/>
        <w:rPr>
          <w:sz w:val="56"/>
          <w:szCs w:val="56"/>
          <w:lang w:eastAsia="ru-RU"/>
        </w:rPr>
      </w:pPr>
      <w:r w:rsidRPr="00A31C1C">
        <w:rPr>
          <w:sz w:val="56"/>
          <w:szCs w:val="56"/>
          <w:lang w:eastAsia="ru-RU"/>
        </w:rPr>
        <w:t>Конспект занятия</w:t>
      </w:r>
    </w:p>
    <w:p w:rsidR="00311B89" w:rsidRPr="00A31C1C" w:rsidRDefault="00311B89" w:rsidP="00A31C1C">
      <w:pPr>
        <w:pStyle w:val="a6"/>
        <w:jc w:val="center"/>
        <w:rPr>
          <w:sz w:val="56"/>
          <w:szCs w:val="56"/>
          <w:lang w:eastAsia="ru-RU"/>
        </w:rPr>
      </w:pPr>
      <w:r w:rsidRPr="00A31C1C">
        <w:rPr>
          <w:sz w:val="56"/>
          <w:szCs w:val="56"/>
          <w:lang w:eastAsia="ru-RU"/>
        </w:rPr>
        <w:t>по художественно-эстетическому развитию (лепка)</w:t>
      </w:r>
    </w:p>
    <w:p w:rsidR="00311B89" w:rsidRDefault="00311B89" w:rsidP="00A31C1C">
      <w:pPr>
        <w:pStyle w:val="a6"/>
        <w:jc w:val="center"/>
        <w:rPr>
          <w:sz w:val="56"/>
          <w:szCs w:val="56"/>
          <w:lang w:eastAsia="ru-RU"/>
        </w:rPr>
      </w:pPr>
      <w:r w:rsidRPr="00A31C1C">
        <w:rPr>
          <w:sz w:val="56"/>
          <w:szCs w:val="56"/>
          <w:lang w:eastAsia="ru-RU"/>
        </w:rPr>
        <w:t>«Яблочки»</w:t>
      </w:r>
    </w:p>
    <w:p w:rsidR="00A31C1C" w:rsidRDefault="00A31C1C" w:rsidP="00A31C1C">
      <w:pPr>
        <w:pStyle w:val="a6"/>
        <w:jc w:val="center"/>
        <w:rPr>
          <w:sz w:val="56"/>
          <w:szCs w:val="56"/>
          <w:lang w:eastAsia="ru-RU"/>
        </w:rPr>
      </w:pPr>
    </w:p>
    <w:p w:rsidR="00A31C1C" w:rsidRDefault="00A31C1C" w:rsidP="00A31C1C">
      <w:pPr>
        <w:pStyle w:val="a6"/>
        <w:jc w:val="center"/>
        <w:rPr>
          <w:sz w:val="56"/>
          <w:szCs w:val="56"/>
          <w:lang w:eastAsia="ru-RU"/>
        </w:rPr>
      </w:pPr>
    </w:p>
    <w:p w:rsidR="00A31C1C" w:rsidRDefault="00A31C1C" w:rsidP="00A31C1C">
      <w:pPr>
        <w:pStyle w:val="a6"/>
        <w:jc w:val="center"/>
        <w:rPr>
          <w:sz w:val="56"/>
          <w:szCs w:val="56"/>
          <w:lang w:eastAsia="ru-RU"/>
        </w:rPr>
      </w:pPr>
      <w:bookmarkStart w:id="0" w:name="_GoBack"/>
      <w:r>
        <w:rPr>
          <w:noProof/>
          <w:sz w:val="56"/>
          <w:szCs w:val="56"/>
          <w:lang w:eastAsia="ru-RU"/>
        </w:rPr>
        <w:drawing>
          <wp:inline distT="0" distB="0" distL="0" distR="0">
            <wp:extent cx="5029200" cy="3432220"/>
            <wp:effectExtent l="0" t="0" r="0" b="0"/>
            <wp:docPr id="7" name="Рисунок 7" descr="C:\Users\гыук\Desktop\Перизат\Новая папка (2)\Screenshot_2025-01-26-09-04-10-771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Перизат\Новая папка (2)\Screenshot_2025-01-26-09-04-10-771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43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1C1C" w:rsidRDefault="00A31C1C" w:rsidP="00A31C1C">
      <w:pPr>
        <w:pStyle w:val="a6"/>
        <w:jc w:val="center"/>
        <w:rPr>
          <w:sz w:val="56"/>
          <w:szCs w:val="56"/>
          <w:lang w:eastAsia="ru-RU"/>
        </w:rPr>
      </w:pPr>
    </w:p>
    <w:p w:rsidR="00A31C1C" w:rsidRPr="00A31C1C" w:rsidRDefault="00A31C1C" w:rsidP="00A31C1C">
      <w:pPr>
        <w:pStyle w:val="a6"/>
        <w:rPr>
          <w:sz w:val="56"/>
          <w:szCs w:val="56"/>
          <w:lang w:eastAsia="ru-RU"/>
        </w:rPr>
      </w:pP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                                     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 xml:space="preserve">                                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 </w:t>
      </w:r>
      <w:r w:rsidR="00A31C1C">
        <w:rPr>
          <w:lang w:eastAsia="ru-RU"/>
        </w:rPr>
        <w:t xml:space="preserve">                                                     </w:t>
      </w:r>
      <w:r w:rsidRPr="00E21446">
        <w:rPr>
          <w:lang w:eastAsia="ru-RU"/>
        </w:rPr>
        <w:t xml:space="preserve">Воспитатель </w:t>
      </w:r>
      <w:proofErr w:type="gramStart"/>
      <w:r w:rsidRPr="00E21446">
        <w:rPr>
          <w:lang w:eastAsia="ru-RU"/>
        </w:rPr>
        <w:t>:</w:t>
      </w:r>
      <w:proofErr w:type="spellStart"/>
      <w:r w:rsidRPr="00E21446">
        <w:rPr>
          <w:lang w:eastAsia="ru-RU"/>
        </w:rPr>
        <w:t>Р</w:t>
      </w:r>
      <w:proofErr w:type="gramEnd"/>
      <w:r w:rsidRPr="00E21446">
        <w:rPr>
          <w:lang w:eastAsia="ru-RU"/>
        </w:rPr>
        <w:t>емиханова</w:t>
      </w:r>
      <w:proofErr w:type="spellEnd"/>
      <w:r w:rsidRPr="00E21446">
        <w:rPr>
          <w:lang w:eastAsia="ru-RU"/>
        </w:rPr>
        <w:t xml:space="preserve"> </w:t>
      </w:r>
      <w:proofErr w:type="spellStart"/>
      <w:r w:rsidRPr="00E21446">
        <w:rPr>
          <w:lang w:eastAsia="ru-RU"/>
        </w:rPr>
        <w:t>Перизат</w:t>
      </w:r>
      <w:proofErr w:type="spellEnd"/>
      <w:r w:rsidRPr="00E21446">
        <w:rPr>
          <w:lang w:eastAsia="ru-RU"/>
        </w:rPr>
        <w:t xml:space="preserve"> </w:t>
      </w:r>
      <w:proofErr w:type="spellStart"/>
      <w:r w:rsidRPr="00E21446">
        <w:rPr>
          <w:lang w:eastAsia="ru-RU"/>
        </w:rPr>
        <w:t>Шамсудиновна</w:t>
      </w:r>
      <w:proofErr w:type="spellEnd"/>
      <w:r w:rsidRPr="00E21446">
        <w:rPr>
          <w:lang w:eastAsia="ru-RU"/>
        </w:rPr>
        <w:t>.</w:t>
      </w:r>
    </w:p>
    <w:p w:rsidR="00A31C1C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                   </w:t>
      </w:r>
    </w:p>
    <w:p w:rsidR="00A31C1C" w:rsidRDefault="00A31C1C" w:rsidP="00A31C1C">
      <w:pPr>
        <w:pStyle w:val="a6"/>
        <w:rPr>
          <w:lang w:eastAsia="ru-RU"/>
        </w:rPr>
      </w:pPr>
    </w:p>
    <w:p w:rsidR="00A31C1C" w:rsidRDefault="00A31C1C" w:rsidP="00A31C1C">
      <w:pPr>
        <w:pStyle w:val="a6"/>
        <w:rPr>
          <w:lang w:eastAsia="ru-RU"/>
        </w:rPr>
      </w:pP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            </w:t>
      </w:r>
      <w:r w:rsidR="00A31C1C">
        <w:rPr>
          <w:lang w:eastAsia="ru-RU"/>
        </w:rPr>
        <w:t>                          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lastRenderedPageBreak/>
        <w:t>Цели: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формировать представление о бережном отношении к своему здоровью;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формировать у детей представления о фруктах, как витаминах, полезных для здоровья;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развивать умение употреблять в речи названия фруктов, познакомить с новым словом - витамин;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развивать умение детей лепить яблочки, раскатывая пластилин круговыми движениями;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закреплять знание цветов: красный, жёлтый, зелёный.</w:t>
      </w:r>
    </w:p>
    <w:p w:rsidR="00311B89" w:rsidRDefault="00311B89" w:rsidP="00A31C1C">
      <w:pPr>
        <w:pStyle w:val="a6"/>
        <w:rPr>
          <w:lang w:eastAsia="ru-RU"/>
        </w:rPr>
      </w:pPr>
      <w:proofErr w:type="gramStart"/>
      <w:r w:rsidRPr="00E21446">
        <w:rPr>
          <w:lang w:eastAsia="ru-RU"/>
        </w:rPr>
        <w:t xml:space="preserve">Материалы и оборудование: пластилин (жёлтый, красный, зелёный), дощечки для лепки, стеки, кукла </w:t>
      </w:r>
      <w:proofErr w:type="spellStart"/>
      <w:r w:rsidRPr="00E21446">
        <w:rPr>
          <w:lang w:eastAsia="ru-RU"/>
        </w:rPr>
        <w:t>Витаминка</w:t>
      </w:r>
      <w:proofErr w:type="spellEnd"/>
      <w:r w:rsidRPr="00E21446">
        <w:rPr>
          <w:lang w:eastAsia="ru-RU"/>
        </w:rPr>
        <w:t>, игрушка «зайчик», корзинка, муляжи фруктов (яблоко, груша, апельсин, лимон, банан), фигурки яблок (жёлтого, красного, зелёного цветов).</w:t>
      </w:r>
      <w:proofErr w:type="gramEnd"/>
    </w:p>
    <w:p w:rsidR="00A31C1C" w:rsidRPr="00E21446" w:rsidRDefault="00A31C1C" w:rsidP="00A31C1C">
      <w:pPr>
        <w:pStyle w:val="a6"/>
        <w:rPr>
          <w:lang w:eastAsia="ru-RU"/>
        </w:rPr>
      </w:pP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Ход занятия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Организационный момент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Дети заходят в группу и садятся на стульчики. Раздаётся стук в дверь.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Ой, ребята, слышите, кто-то к нам пришёл. (З</w:t>
      </w:r>
      <w:r w:rsidRPr="00E21446">
        <w:rPr>
          <w:i/>
          <w:iCs/>
          <w:lang w:eastAsia="ru-RU"/>
        </w:rPr>
        <w:t>аношу игрушку «зайчик»</w:t>
      </w:r>
      <w:r w:rsidRPr="00E21446">
        <w:rPr>
          <w:lang w:eastAsia="ru-RU"/>
        </w:rPr>
        <w:t>). Кто это? (</w:t>
      </w:r>
      <w:r w:rsidRPr="00E21446">
        <w:rPr>
          <w:i/>
          <w:iCs/>
          <w:lang w:eastAsia="ru-RU"/>
        </w:rPr>
        <w:t>ответы детей</w:t>
      </w:r>
      <w:r w:rsidRPr="00E21446">
        <w:rPr>
          <w:lang w:eastAsia="ru-RU"/>
        </w:rPr>
        <w:t>).</w:t>
      </w:r>
    </w:p>
    <w:p w:rsidR="00A31C1C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-Что-то он грустный очень. Что с тобой, Зайчик, случилось?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-Ребята, зайчик мне на ушко рассказал, что его дома ждут зайчата, а он устал, не может быстро бегать и высоко прыгать (</w:t>
      </w:r>
      <w:r w:rsidRPr="00E21446">
        <w:rPr>
          <w:i/>
          <w:iCs/>
          <w:lang w:eastAsia="ru-RU"/>
        </w:rPr>
        <w:t>погладить, пожалеть</w:t>
      </w:r>
      <w:r w:rsidRPr="00E21446">
        <w:rPr>
          <w:lang w:eastAsia="ru-RU"/>
        </w:rPr>
        <w:t>).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-Ты, Зайчик, посиди, а мы с ребятами придумаем, как тебе помочь.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Беседа о пользе фруктов</w:t>
      </w:r>
    </w:p>
    <w:p w:rsidR="00311B89" w:rsidRDefault="00311B89" w:rsidP="00A31C1C">
      <w:pPr>
        <w:pStyle w:val="a6"/>
        <w:rPr>
          <w:i/>
          <w:iCs/>
          <w:lang w:eastAsia="ru-RU"/>
        </w:rPr>
      </w:pPr>
      <w:r w:rsidRPr="00E21446">
        <w:rPr>
          <w:i/>
          <w:iCs/>
          <w:lang w:eastAsia="ru-RU"/>
        </w:rPr>
        <w:t>Из-за ширмы выглядывает кукла.</w:t>
      </w:r>
    </w:p>
    <w:p w:rsidR="00A31C1C" w:rsidRPr="00E21446" w:rsidRDefault="00A31C1C" w:rsidP="00A31C1C">
      <w:pPr>
        <w:pStyle w:val="a6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86012" cy="2221605"/>
            <wp:effectExtent l="0" t="0" r="0" b="7620"/>
            <wp:docPr id="1" name="Рисунок 1" descr="C:\Users\гыук\Desktop\Перизат\Новая папка (2)\Screenshot_2025-01-26-09-03-24-065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Перизат\Новая папка (2)\Screenshot_2025-01-26-09-03-24-065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67" cy="222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-Я, я знаю, как помочь Зайчику.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-А ты кто?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 xml:space="preserve">-Я, </w:t>
      </w:r>
      <w:proofErr w:type="spellStart"/>
      <w:r w:rsidRPr="00E21446">
        <w:rPr>
          <w:lang w:eastAsia="ru-RU"/>
        </w:rPr>
        <w:t>Витаминка</w:t>
      </w:r>
      <w:proofErr w:type="spellEnd"/>
      <w:r w:rsidRPr="00E21446">
        <w:rPr>
          <w:lang w:eastAsia="ru-RU"/>
        </w:rPr>
        <w:t>. Ребята, а вы любите витамины? (</w:t>
      </w:r>
      <w:r w:rsidRPr="00E21446">
        <w:rPr>
          <w:i/>
          <w:iCs/>
          <w:lang w:eastAsia="ru-RU"/>
        </w:rPr>
        <w:t>Ответы детей</w:t>
      </w:r>
      <w:r w:rsidRPr="00E21446">
        <w:rPr>
          <w:lang w:eastAsia="ru-RU"/>
        </w:rPr>
        <w:t>).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А кто вам их дает? (О</w:t>
      </w:r>
      <w:r w:rsidRPr="00E21446">
        <w:rPr>
          <w:i/>
          <w:iCs/>
          <w:lang w:eastAsia="ru-RU"/>
        </w:rPr>
        <w:t>тветы детей</w:t>
      </w:r>
      <w:r w:rsidRPr="00E21446">
        <w:rPr>
          <w:lang w:eastAsia="ru-RU"/>
        </w:rPr>
        <w:t>).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Ребята, витамины не только продаются в аптеке, но и находятся в продуктах, которые вы кушаете. Вы знаете, в чем содержится много витаминов? (</w:t>
      </w:r>
      <w:r w:rsidRPr="00E21446">
        <w:rPr>
          <w:i/>
          <w:iCs/>
          <w:lang w:eastAsia="ru-RU"/>
        </w:rPr>
        <w:t>Ответы детей</w:t>
      </w:r>
      <w:r w:rsidRPr="00E21446">
        <w:rPr>
          <w:lang w:eastAsia="ru-RU"/>
        </w:rPr>
        <w:t>).</w:t>
      </w:r>
    </w:p>
    <w:p w:rsidR="00311B89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Посмотрите, что я вам принесла (</w:t>
      </w:r>
      <w:r w:rsidRPr="00E21446">
        <w:rPr>
          <w:i/>
          <w:iCs/>
          <w:lang w:eastAsia="ru-RU"/>
        </w:rPr>
        <w:t>Достаю корзинку с фруктами</w:t>
      </w:r>
      <w:r w:rsidRPr="00E21446">
        <w:rPr>
          <w:lang w:eastAsia="ru-RU"/>
        </w:rPr>
        <w:t>)</w:t>
      </w:r>
    </w:p>
    <w:p w:rsidR="00A31C1C" w:rsidRPr="00E21446" w:rsidRDefault="00A31C1C" w:rsidP="00A31C1C">
      <w:pPr>
        <w:pStyle w:val="a6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62907" cy="2137892"/>
            <wp:effectExtent l="0" t="0" r="4445" b="0"/>
            <wp:docPr id="2" name="Рисунок 2" descr="C:\Users\гыук\Desktop\Перизат\Новая папка (2)\Screenshot_2025-01-26-09-03-44-032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Перизат\Новая папка (2)\Screenshot_2025-01-26-09-03-44-032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45" cy="21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i/>
          <w:iCs/>
          <w:lang w:eastAsia="ru-RU"/>
        </w:rPr>
        <w:lastRenderedPageBreak/>
        <w:t>Рассматривают, что лежит в корзинке</w:t>
      </w:r>
      <w:r w:rsidRPr="00E21446">
        <w:rPr>
          <w:lang w:eastAsia="ru-RU"/>
        </w:rPr>
        <w:t>: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Яблоко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Груша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Апельсин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Лимон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Банан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i/>
          <w:iCs/>
          <w:lang w:eastAsia="ru-RU"/>
        </w:rPr>
        <w:t>Называют, какого цвета.</w:t>
      </w:r>
    </w:p>
    <w:p w:rsidR="00311B89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Пальчиковая гимнастика «Яблонька»</w:t>
      </w:r>
    </w:p>
    <w:p w:rsidR="00A31C1C" w:rsidRPr="00E21446" w:rsidRDefault="00A31C1C" w:rsidP="00A31C1C">
      <w:pPr>
        <w:pStyle w:val="a6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3820" cy="3078051"/>
            <wp:effectExtent l="0" t="0" r="0" b="8255"/>
            <wp:docPr id="3" name="Рисунок 3" descr="C:\Users\гыук\Desktop\Перизат\Новая папка (2)\Screenshot_2025-01-26-09-04-56-84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Перизат\Новая папка (2)\Screenshot_2025-01-26-09-04-56-84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800" cy="307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Ребята, давайте поиграем с Зайчиком.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0"/>
        <w:gridCol w:w="8285"/>
      </w:tblGrid>
      <w:tr w:rsidR="00311B89" w:rsidRPr="00E21446" w:rsidTr="00A31C1C"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Нашу яблоню трясу,</w:t>
            </w:r>
          </w:p>
        </w:tc>
        <w:tc>
          <w:tcPr>
            <w:tcW w:w="8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(</w:t>
            </w:r>
            <w:r w:rsidRPr="00E21446">
              <w:rPr>
                <w:i/>
                <w:iCs/>
                <w:lang w:eastAsia="ru-RU"/>
              </w:rPr>
              <w:t>имитация тряски дерева</w:t>
            </w:r>
            <w:r w:rsidRPr="00E21446">
              <w:rPr>
                <w:lang w:eastAsia="ru-RU"/>
              </w:rPr>
              <w:t>)</w:t>
            </w:r>
          </w:p>
        </w:tc>
      </w:tr>
      <w:tr w:rsidR="00311B89" w:rsidRPr="00E21446" w:rsidTr="00A31C1C"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Яблочко достать хочу.</w:t>
            </w:r>
          </w:p>
        </w:tc>
        <w:tc>
          <w:tcPr>
            <w:tcW w:w="8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(</w:t>
            </w:r>
            <w:r w:rsidRPr="00E21446">
              <w:rPr>
                <w:i/>
                <w:iCs/>
                <w:lang w:eastAsia="ru-RU"/>
              </w:rPr>
              <w:t>тянемся вверх, делаем хватательные движения пальцами</w:t>
            </w:r>
            <w:r w:rsidRPr="00E21446">
              <w:rPr>
                <w:lang w:eastAsia="ru-RU"/>
              </w:rPr>
              <w:t>)</w:t>
            </w:r>
          </w:p>
        </w:tc>
      </w:tr>
      <w:tr w:rsidR="00311B89" w:rsidRPr="00E21446" w:rsidTr="00A31C1C"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Круглое, гладкое</w:t>
            </w:r>
          </w:p>
        </w:tc>
        <w:tc>
          <w:tcPr>
            <w:tcW w:w="8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(</w:t>
            </w:r>
            <w:r w:rsidRPr="00E21446">
              <w:rPr>
                <w:i/>
                <w:iCs/>
                <w:lang w:eastAsia="ru-RU"/>
              </w:rPr>
              <w:t>имитируем движения</w:t>
            </w:r>
            <w:r w:rsidRPr="00E21446">
              <w:rPr>
                <w:lang w:eastAsia="ru-RU"/>
              </w:rPr>
              <w:t>)</w:t>
            </w:r>
          </w:p>
        </w:tc>
      </w:tr>
      <w:tr w:rsidR="00311B89" w:rsidRPr="00E21446" w:rsidTr="00A31C1C"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И, конечно, сладкое…</w:t>
            </w:r>
          </w:p>
        </w:tc>
        <w:tc>
          <w:tcPr>
            <w:tcW w:w="8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B89" w:rsidRPr="00E21446" w:rsidRDefault="00311B89" w:rsidP="00A31C1C">
            <w:pPr>
              <w:pStyle w:val="a6"/>
              <w:rPr>
                <w:lang w:eastAsia="ru-RU"/>
              </w:rPr>
            </w:pPr>
            <w:r w:rsidRPr="00E21446">
              <w:rPr>
                <w:lang w:eastAsia="ru-RU"/>
              </w:rPr>
              <w:t>(</w:t>
            </w:r>
            <w:r w:rsidRPr="00E21446">
              <w:rPr>
                <w:i/>
                <w:iCs/>
                <w:lang w:eastAsia="ru-RU"/>
              </w:rPr>
              <w:t>подносим ладошку ко рту, как будто откусываем яблоко</w:t>
            </w:r>
            <w:r w:rsidRPr="00E21446">
              <w:rPr>
                <w:lang w:eastAsia="ru-RU"/>
              </w:rPr>
              <w:t>)</w:t>
            </w:r>
          </w:p>
        </w:tc>
      </w:tr>
    </w:tbl>
    <w:p w:rsidR="00A31C1C" w:rsidRDefault="00A31C1C" w:rsidP="00A31C1C">
      <w:pPr>
        <w:pStyle w:val="a6"/>
        <w:rPr>
          <w:noProof/>
          <w:lang w:eastAsia="ru-RU"/>
        </w:rPr>
      </w:pPr>
    </w:p>
    <w:p w:rsidR="00A31C1C" w:rsidRDefault="00A31C1C" w:rsidP="00A31C1C">
      <w:pPr>
        <w:pStyle w:val="a6"/>
        <w:rPr>
          <w:noProof/>
          <w:lang w:eastAsia="ru-RU"/>
        </w:rPr>
      </w:pPr>
    </w:p>
    <w:p w:rsidR="00A31C1C" w:rsidRDefault="00A31C1C" w:rsidP="00A31C1C">
      <w:pPr>
        <w:pStyle w:val="a6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42834" cy="2459864"/>
            <wp:effectExtent l="0" t="0" r="5715" b="0"/>
            <wp:docPr id="4" name="Рисунок 4" descr="C:\Users\гыук\Desktop\Перизат\Новая папка (2)\Screenshot_2025-01-26-09-03-54-833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Перизат\Новая папка (2)\Screenshot_2025-01-26-09-03-54-833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677" cy="245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1C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Основная часть. Лепка яблок.</w:t>
      </w:r>
    </w:p>
    <w:p w:rsidR="00311B89" w:rsidRPr="00E21446" w:rsidRDefault="00A31C1C" w:rsidP="00A31C1C">
      <w:pPr>
        <w:pStyle w:val="a6"/>
        <w:rPr>
          <w:lang w:eastAsia="ru-RU"/>
        </w:rPr>
      </w:pPr>
      <w:r>
        <w:rPr>
          <w:lang w:eastAsia="ru-RU"/>
        </w:rPr>
        <w:t>-</w:t>
      </w:r>
      <w:r w:rsidR="00311B89" w:rsidRPr="00E21446">
        <w:rPr>
          <w:lang w:eastAsia="ru-RU"/>
        </w:rPr>
        <w:t xml:space="preserve"> Ребята, как - же мы с вами Зайчику сможем помочь, чтобы он был веселым и смог высоко прыгать и быстро бегать? (</w:t>
      </w:r>
      <w:r w:rsidR="00311B89" w:rsidRPr="00E21446">
        <w:rPr>
          <w:i/>
          <w:iCs/>
          <w:lang w:eastAsia="ru-RU"/>
        </w:rPr>
        <w:t>Ответы детей</w:t>
      </w:r>
      <w:r w:rsidR="00311B89" w:rsidRPr="00E21446">
        <w:rPr>
          <w:lang w:eastAsia="ru-RU"/>
        </w:rPr>
        <w:t>).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- А давайте слепим много яблок, чтобы хватило и зайчику, и его зайчатам.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i/>
          <w:iCs/>
          <w:lang w:eastAsia="ru-RU"/>
        </w:rPr>
        <w:t>(Раскладываю на столе яблоки и мячик)</w:t>
      </w:r>
      <w:r w:rsidRPr="00E21446">
        <w:rPr>
          <w:lang w:eastAsia="ru-RU"/>
        </w:rPr>
        <w:t>. Посмотрите на яблоко. Оно круглое и похоже на мячик. (</w:t>
      </w:r>
      <w:r w:rsidRPr="00E21446">
        <w:rPr>
          <w:i/>
          <w:iCs/>
          <w:lang w:eastAsia="ru-RU"/>
        </w:rPr>
        <w:t>Предлагаю детям нарисовать круг  пальчиком по воздуху</w:t>
      </w:r>
      <w:r w:rsidRPr="00E21446">
        <w:rPr>
          <w:lang w:eastAsia="ru-RU"/>
        </w:rPr>
        <w:t xml:space="preserve">). Покажите, как будем лепить яблочко </w:t>
      </w:r>
      <w:r w:rsidRPr="00E21446">
        <w:rPr>
          <w:lang w:eastAsia="ru-RU"/>
        </w:rPr>
        <w:lastRenderedPageBreak/>
        <w:t>(</w:t>
      </w:r>
      <w:r w:rsidRPr="00E21446">
        <w:rPr>
          <w:i/>
          <w:iCs/>
          <w:lang w:eastAsia="ru-RU"/>
        </w:rPr>
        <w:t>Круговыми движениями между ладонями</w:t>
      </w:r>
      <w:r w:rsidRPr="00E21446">
        <w:rPr>
          <w:lang w:eastAsia="ru-RU"/>
        </w:rPr>
        <w:t>). Какого цвета бывают яблоки? (</w:t>
      </w:r>
      <w:r w:rsidRPr="00E21446">
        <w:rPr>
          <w:i/>
          <w:iCs/>
          <w:lang w:eastAsia="ru-RU"/>
        </w:rPr>
        <w:t>Ответы детей</w:t>
      </w:r>
      <w:r w:rsidRPr="00E21446">
        <w:rPr>
          <w:lang w:eastAsia="ru-RU"/>
        </w:rPr>
        <w:t>). П</w:t>
      </w:r>
      <w:r w:rsidRPr="00E21446">
        <w:rPr>
          <w:i/>
          <w:iCs/>
          <w:lang w:eastAsia="ru-RU"/>
        </w:rPr>
        <w:t>рикрепляю к доске фигурки яблок разного цвета (жёлтого, красного, зелёного)</w:t>
      </w:r>
      <w:r w:rsidRPr="00E21446">
        <w:rPr>
          <w:lang w:eastAsia="ru-RU"/>
        </w:rPr>
        <w:t>. Какие яблоки нравятся вам? (</w:t>
      </w:r>
      <w:r w:rsidRPr="00E21446">
        <w:rPr>
          <w:i/>
          <w:iCs/>
          <w:lang w:eastAsia="ru-RU"/>
        </w:rPr>
        <w:t>Ответы детей</w:t>
      </w:r>
      <w:r w:rsidRPr="00E21446">
        <w:rPr>
          <w:lang w:eastAsia="ru-RU"/>
        </w:rPr>
        <w:t>).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i/>
          <w:iCs/>
          <w:lang w:eastAsia="ru-RU"/>
        </w:rPr>
        <w:t>Показываю приёмы лепки, предлагаю выбрать пластилин по цвету и в процессе лепки контролирую приёмы работы, помогаю детям, затрудняющимся в выполнении задания.</w:t>
      </w:r>
      <w:r w:rsidRPr="00E21446">
        <w:rPr>
          <w:lang w:eastAsia="ru-RU"/>
        </w:rPr>
        <w:t> 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i/>
          <w:iCs/>
          <w:lang w:eastAsia="ru-RU"/>
        </w:rPr>
        <w:t>Затем делаем в яблоке пальчиком ямку и прикрепляем «веточку».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Итог занятия.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lang w:eastAsia="ru-RU"/>
        </w:rPr>
        <w:t>Молодцы, много получилось яблочек, хватит для всех зайчат.</w:t>
      </w:r>
    </w:p>
    <w:p w:rsidR="00311B89" w:rsidRPr="00E21446" w:rsidRDefault="00311B89" w:rsidP="00A31C1C">
      <w:pPr>
        <w:pStyle w:val="a6"/>
        <w:rPr>
          <w:lang w:eastAsia="ru-RU"/>
        </w:rPr>
      </w:pPr>
      <w:r w:rsidRPr="00E21446">
        <w:rPr>
          <w:i/>
          <w:iCs/>
          <w:lang w:eastAsia="ru-RU"/>
        </w:rPr>
        <w:t>Зайчик благодарит детей и прощается с ними</w:t>
      </w:r>
      <w:r w:rsidRPr="00E21446">
        <w:rPr>
          <w:lang w:eastAsia="ru-RU"/>
        </w:rPr>
        <w:t>: «Спасибо, ребята! Теперь витаминов хватит всем зайчатам.  Запомните, что во всех фруктах находится много витаминов. Если вы будете их кушать, то будете сильными и здоровыми».</w:t>
      </w:r>
    </w:p>
    <w:p w:rsidR="00FB2E43" w:rsidRPr="00E21446" w:rsidRDefault="00A31C1C" w:rsidP="00A31C1C">
      <w:pPr>
        <w:pStyle w:val="a6"/>
      </w:pPr>
      <w:r>
        <w:rPr>
          <w:noProof/>
          <w:lang w:eastAsia="ru-RU"/>
        </w:rPr>
        <w:drawing>
          <wp:inline distT="0" distB="0" distL="0" distR="0">
            <wp:extent cx="4765183" cy="2730321"/>
            <wp:effectExtent l="0" t="0" r="0" b="0"/>
            <wp:docPr id="5" name="Рисунок 5" descr="C:\Users\гыук\Desktop\Перизат\Новая папка (2)\Screenshot_2025-01-26-09-04-10-771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Перизат\Новая папка (2)\Screenshot_2025-01-26-09-04-10-771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637" cy="272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E43" w:rsidRPr="00E21446" w:rsidSect="00A31C1C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7C5B"/>
    <w:multiLevelType w:val="multilevel"/>
    <w:tmpl w:val="E9B20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86728"/>
    <w:multiLevelType w:val="multilevel"/>
    <w:tmpl w:val="7F927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32A40"/>
    <w:multiLevelType w:val="multilevel"/>
    <w:tmpl w:val="32E61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36AFC"/>
    <w:multiLevelType w:val="multilevel"/>
    <w:tmpl w:val="214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07712"/>
    <w:multiLevelType w:val="multilevel"/>
    <w:tmpl w:val="5E28A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4607BA"/>
    <w:multiLevelType w:val="multilevel"/>
    <w:tmpl w:val="3042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0A"/>
    <w:rsid w:val="00205625"/>
    <w:rsid w:val="00311B89"/>
    <w:rsid w:val="007C3A7B"/>
    <w:rsid w:val="00A31C1C"/>
    <w:rsid w:val="00B6460A"/>
    <w:rsid w:val="00D83BA1"/>
    <w:rsid w:val="00E21446"/>
    <w:rsid w:val="00FB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311B8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11B8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1B89"/>
  </w:style>
  <w:style w:type="character" w:customStyle="1" w:styleId="c13">
    <w:name w:val="c13"/>
    <w:basedOn w:val="a0"/>
    <w:rsid w:val="00311B89"/>
  </w:style>
  <w:style w:type="character" w:customStyle="1" w:styleId="c20">
    <w:name w:val="c20"/>
    <w:basedOn w:val="a0"/>
    <w:rsid w:val="00311B89"/>
  </w:style>
  <w:style w:type="paragraph" w:customStyle="1" w:styleId="c15">
    <w:name w:val="c15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1B89"/>
  </w:style>
  <w:style w:type="character" w:customStyle="1" w:styleId="c21">
    <w:name w:val="c21"/>
    <w:basedOn w:val="a0"/>
    <w:rsid w:val="00311B89"/>
  </w:style>
  <w:style w:type="character" w:customStyle="1" w:styleId="c8">
    <w:name w:val="c8"/>
    <w:basedOn w:val="a0"/>
    <w:rsid w:val="00311B89"/>
  </w:style>
  <w:style w:type="character" w:customStyle="1" w:styleId="c1">
    <w:name w:val="c1"/>
    <w:basedOn w:val="a0"/>
    <w:rsid w:val="00311B89"/>
  </w:style>
  <w:style w:type="character" w:customStyle="1" w:styleId="c19">
    <w:name w:val="c19"/>
    <w:basedOn w:val="a0"/>
    <w:rsid w:val="00311B89"/>
  </w:style>
  <w:style w:type="character" w:customStyle="1" w:styleId="c9">
    <w:name w:val="c9"/>
    <w:basedOn w:val="a0"/>
    <w:rsid w:val="00311B89"/>
  </w:style>
  <w:style w:type="character" w:customStyle="1" w:styleId="c14">
    <w:name w:val="c14"/>
    <w:basedOn w:val="a0"/>
    <w:rsid w:val="00311B89"/>
  </w:style>
  <w:style w:type="character" w:styleId="a3">
    <w:name w:val="Hyperlink"/>
    <w:basedOn w:val="a0"/>
    <w:uiPriority w:val="99"/>
    <w:semiHidden/>
    <w:unhideWhenUsed/>
    <w:rsid w:val="00311B89"/>
    <w:rPr>
      <w:color w:val="0000FF"/>
      <w:u w:val="single"/>
    </w:rPr>
  </w:style>
  <w:style w:type="paragraph" w:customStyle="1" w:styleId="search-excerpt">
    <w:name w:val="search-excerpt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1B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11B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1B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11B8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311B89"/>
  </w:style>
  <w:style w:type="character" w:customStyle="1" w:styleId="flag-throbber">
    <w:name w:val="flag-throbber"/>
    <w:basedOn w:val="a0"/>
    <w:rsid w:val="00311B89"/>
  </w:style>
  <w:style w:type="paragraph" w:styleId="a4">
    <w:name w:val="Balloon Text"/>
    <w:basedOn w:val="a"/>
    <w:link w:val="a5"/>
    <w:uiPriority w:val="99"/>
    <w:semiHidden/>
    <w:unhideWhenUsed/>
    <w:rsid w:val="007C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A7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1C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311B8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11B8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1B89"/>
  </w:style>
  <w:style w:type="character" w:customStyle="1" w:styleId="c13">
    <w:name w:val="c13"/>
    <w:basedOn w:val="a0"/>
    <w:rsid w:val="00311B89"/>
  </w:style>
  <w:style w:type="character" w:customStyle="1" w:styleId="c20">
    <w:name w:val="c20"/>
    <w:basedOn w:val="a0"/>
    <w:rsid w:val="00311B89"/>
  </w:style>
  <w:style w:type="paragraph" w:customStyle="1" w:styleId="c15">
    <w:name w:val="c15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1B89"/>
  </w:style>
  <w:style w:type="character" w:customStyle="1" w:styleId="c21">
    <w:name w:val="c21"/>
    <w:basedOn w:val="a0"/>
    <w:rsid w:val="00311B89"/>
  </w:style>
  <w:style w:type="character" w:customStyle="1" w:styleId="c8">
    <w:name w:val="c8"/>
    <w:basedOn w:val="a0"/>
    <w:rsid w:val="00311B89"/>
  </w:style>
  <w:style w:type="character" w:customStyle="1" w:styleId="c1">
    <w:name w:val="c1"/>
    <w:basedOn w:val="a0"/>
    <w:rsid w:val="00311B89"/>
  </w:style>
  <w:style w:type="character" w:customStyle="1" w:styleId="c19">
    <w:name w:val="c19"/>
    <w:basedOn w:val="a0"/>
    <w:rsid w:val="00311B89"/>
  </w:style>
  <w:style w:type="character" w:customStyle="1" w:styleId="c9">
    <w:name w:val="c9"/>
    <w:basedOn w:val="a0"/>
    <w:rsid w:val="00311B89"/>
  </w:style>
  <w:style w:type="character" w:customStyle="1" w:styleId="c14">
    <w:name w:val="c14"/>
    <w:basedOn w:val="a0"/>
    <w:rsid w:val="00311B89"/>
  </w:style>
  <w:style w:type="character" w:styleId="a3">
    <w:name w:val="Hyperlink"/>
    <w:basedOn w:val="a0"/>
    <w:uiPriority w:val="99"/>
    <w:semiHidden/>
    <w:unhideWhenUsed/>
    <w:rsid w:val="00311B89"/>
    <w:rPr>
      <w:color w:val="0000FF"/>
      <w:u w:val="single"/>
    </w:rPr>
  </w:style>
  <w:style w:type="paragraph" w:customStyle="1" w:styleId="search-excerpt">
    <w:name w:val="search-excerpt"/>
    <w:basedOn w:val="a"/>
    <w:rsid w:val="0031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1B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11B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1B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11B8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311B89"/>
  </w:style>
  <w:style w:type="character" w:customStyle="1" w:styleId="flag-throbber">
    <w:name w:val="flag-throbber"/>
    <w:basedOn w:val="a0"/>
    <w:rsid w:val="00311B89"/>
  </w:style>
  <w:style w:type="paragraph" w:styleId="a4">
    <w:name w:val="Balloon Text"/>
    <w:basedOn w:val="a"/>
    <w:link w:val="a5"/>
    <w:uiPriority w:val="99"/>
    <w:semiHidden/>
    <w:unhideWhenUsed/>
    <w:rsid w:val="007C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A7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1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93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8568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2494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552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827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1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57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546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9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736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8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5375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48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018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6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986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17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6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0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46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45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343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6</cp:revision>
  <dcterms:created xsi:type="dcterms:W3CDTF">2025-01-23T15:12:00Z</dcterms:created>
  <dcterms:modified xsi:type="dcterms:W3CDTF">2025-01-28T10:54:00Z</dcterms:modified>
</cp:coreProperties>
</file>